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6E1" w:rsidRPr="000226E1" w:rsidRDefault="000226E1" w:rsidP="00AB04A8">
      <w:pPr>
        <w:suppressAutoHyphens/>
        <w:spacing w:line="276" w:lineRule="auto"/>
        <w:ind w:right="-1"/>
        <w:jc w:val="center"/>
        <w:rPr>
          <w:color w:val="FF0000"/>
          <w:lang w:val="ru-RU" w:eastAsia="zh-CN"/>
        </w:rPr>
      </w:pPr>
      <w:r w:rsidRPr="000226E1">
        <w:rPr>
          <w:noProof/>
          <w:color w:val="FF0000"/>
          <w:lang w:val="en-US" w:eastAsia="en-US" w:bidi="ar-SA"/>
        </w:rPr>
        <w:drawing>
          <wp:inline distT="0" distB="0" distL="0" distR="0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C1E">
        <w:rPr>
          <w:color w:val="FF0000"/>
          <w:lang w:val="ru-RU" w:eastAsia="zh-CN"/>
        </w:rPr>
        <w:t xml:space="preserve">                                           </w:t>
      </w:r>
    </w:p>
    <w:p w:rsidR="000226E1" w:rsidRPr="000226E1" w:rsidRDefault="000226E1" w:rsidP="00AB04A8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bCs/>
          <w:lang w:val="ru-RU" w:eastAsia="zh-CN"/>
        </w:rPr>
      </w:pPr>
      <w:r w:rsidRPr="000226E1">
        <w:rPr>
          <w:b/>
          <w:bCs/>
          <w:lang w:val="ru-RU" w:eastAsia="zh-CN"/>
        </w:rPr>
        <w:t xml:space="preserve">ІРКЛІЇВСЬКА </w:t>
      </w:r>
      <w:proofErr w:type="gramStart"/>
      <w:r w:rsidRPr="000226E1">
        <w:rPr>
          <w:b/>
          <w:bCs/>
          <w:lang w:val="ru-RU" w:eastAsia="zh-CN"/>
        </w:rPr>
        <w:t>СІЛЬСЬКА  РАДА</w:t>
      </w:r>
      <w:proofErr w:type="gramEnd"/>
    </w:p>
    <w:p w:rsidR="000226E1" w:rsidRPr="000226E1" w:rsidRDefault="000226E1" w:rsidP="00AB04A8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lang w:val="ru-RU" w:eastAsia="uk-UA"/>
        </w:rPr>
      </w:pPr>
      <w:r w:rsidRPr="000226E1">
        <w:rPr>
          <w:b/>
          <w:lang w:val="ru-RU" w:eastAsia="zh-CN"/>
        </w:rPr>
        <w:t>ЗОЛОТОНІСЬКОГО РАЙОНУ</w:t>
      </w:r>
      <w:r w:rsidRPr="000226E1">
        <w:rPr>
          <w:b/>
          <w:lang w:val="ru-RU" w:eastAsia="uk-UA"/>
        </w:rPr>
        <w:t xml:space="preserve"> </w:t>
      </w:r>
      <w:r w:rsidRPr="000226E1">
        <w:rPr>
          <w:b/>
          <w:lang w:val="ru-RU" w:eastAsia="zh-CN"/>
        </w:rPr>
        <w:t>ЧЕРКАСЬКОЇ ОБЛАСТІ</w:t>
      </w:r>
    </w:p>
    <w:p w:rsidR="000226E1" w:rsidRPr="000226E1" w:rsidRDefault="000226E1" w:rsidP="00AB04A8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lang w:val="ru-RU" w:eastAsia="zh-CN"/>
        </w:rPr>
      </w:pPr>
      <w:r w:rsidRPr="000226E1">
        <w:rPr>
          <w:b/>
          <w:lang w:val="ru-RU" w:eastAsia="zh-CN"/>
        </w:rPr>
        <w:t xml:space="preserve">Восьмого </w:t>
      </w:r>
      <w:proofErr w:type="spellStart"/>
      <w:r w:rsidRPr="000226E1">
        <w:rPr>
          <w:b/>
          <w:lang w:val="ru-RU" w:eastAsia="zh-CN"/>
        </w:rPr>
        <w:t>скликання</w:t>
      </w:r>
      <w:proofErr w:type="spellEnd"/>
    </w:p>
    <w:p w:rsidR="000226E1" w:rsidRPr="00CE4DEA" w:rsidRDefault="006A3421" w:rsidP="00AB04A8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lang w:val="ru-RU" w:eastAsia="uk-UA"/>
        </w:rPr>
      </w:pPr>
      <w:r>
        <w:rPr>
          <w:b/>
          <w:lang w:eastAsia="zh-CN"/>
        </w:rPr>
        <w:t>П</w:t>
      </w:r>
      <w:r w:rsidRPr="006A3421">
        <w:rPr>
          <w:b/>
          <w:lang w:val="ru-RU" w:eastAsia="zh-CN"/>
        </w:rPr>
        <w:t>’</w:t>
      </w:r>
      <w:proofErr w:type="spellStart"/>
      <w:r>
        <w:rPr>
          <w:b/>
          <w:lang w:eastAsia="zh-CN"/>
        </w:rPr>
        <w:t>ятдесят</w:t>
      </w:r>
      <w:proofErr w:type="spellEnd"/>
      <w:r>
        <w:rPr>
          <w:b/>
          <w:lang w:eastAsia="zh-CN"/>
        </w:rPr>
        <w:t xml:space="preserve"> третя</w:t>
      </w:r>
      <w:r w:rsidR="000226E1" w:rsidRPr="00CE4DEA">
        <w:rPr>
          <w:b/>
          <w:lang w:val="ru-RU" w:eastAsia="zh-CN"/>
        </w:rPr>
        <w:t xml:space="preserve"> </w:t>
      </w:r>
      <w:proofErr w:type="spellStart"/>
      <w:r w:rsidR="000226E1" w:rsidRPr="00CE4DEA">
        <w:rPr>
          <w:b/>
          <w:lang w:val="ru-RU" w:eastAsia="zh-CN"/>
        </w:rPr>
        <w:t>сесія</w:t>
      </w:r>
      <w:proofErr w:type="spellEnd"/>
    </w:p>
    <w:p w:rsidR="000226E1" w:rsidRPr="000226E1" w:rsidRDefault="000226E1" w:rsidP="00AB04A8">
      <w:pPr>
        <w:suppressAutoHyphens/>
        <w:spacing w:line="276" w:lineRule="auto"/>
        <w:ind w:right="-567"/>
        <w:jc w:val="center"/>
        <w:rPr>
          <w:lang w:val="ru-RU" w:eastAsia="zh-CN"/>
        </w:rPr>
      </w:pPr>
    </w:p>
    <w:p w:rsidR="000226E1" w:rsidRPr="000226E1" w:rsidRDefault="006A3421" w:rsidP="002158C8">
      <w:pPr>
        <w:tabs>
          <w:tab w:val="left" w:pos="4320"/>
        </w:tabs>
        <w:suppressAutoHyphens/>
        <w:ind w:right="-1"/>
        <w:jc w:val="center"/>
        <w:rPr>
          <w:b/>
          <w:lang w:val="ru-RU" w:eastAsia="zh-CN"/>
        </w:rPr>
      </w:pPr>
      <w:r>
        <w:rPr>
          <w:b/>
          <w:bCs/>
          <w:lang w:val="ru-RU" w:eastAsia="zh-CN"/>
        </w:rPr>
        <w:t xml:space="preserve">П Р О Є К </w:t>
      </w:r>
      <w:proofErr w:type="gramStart"/>
      <w:r>
        <w:rPr>
          <w:b/>
          <w:bCs/>
          <w:lang w:val="ru-RU" w:eastAsia="zh-CN"/>
        </w:rPr>
        <w:t xml:space="preserve">Т  </w:t>
      </w:r>
      <w:r w:rsidR="000226E1" w:rsidRPr="000226E1">
        <w:rPr>
          <w:b/>
          <w:bCs/>
          <w:lang w:val="ru-RU" w:eastAsia="zh-CN"/>
        </w:rPr>
        <w:t>Р</w:t>
      </w:r>
      <w:proofErr w:type="gramEnd"/>
      <w:r w:rsidR="000226E1" w:rsidRPr="000226E1">
        <w:rPr>
          <w:b/>
          <w:bCs/>
          <w:lang w:val="ru-RU" w:eastAsia="zh-CN"/>
        </w:rPr>
        <w:t xml:space="preserve"> І Ш Е Н </w:t>
      </w:r>
      <w:proofErr w:type="spellStart"/>
      <w:r w:rsidR="000226E1" w:rsidRPr="000226E1">
        <w:rPr>
          <w:b/>
          <w:bCs/>
          <w:lang w:val="ru-RU" w:eastAsia="zh-CN"/>
        </w:rPr>
        <w:t>Н</w:t>
      </w:r>
      <w:proofErr w:type="spellEnd"/>
      <w:r w:rsidR="000226E1" w:rsidRPr="000226E1">
        <w:rPr>
          <w:b/>
          <w:bCs/>
          <w:lang w:val="ru-RU" w:eastAsia="zh-CN"/>
        </w:rPr>
        <w:t xml:space="preserve"> Я</w:t>
      </w:r>
    </w:p>
    <w:p w:rsidR="000226E1" w:rsidRPr="000226E1" w:rsidRDefault="000226E1" w:rsidP="004D31B1">
      <w:pPr>
        <w:tabs>
          <w:tab w:val="left" w:pos="4320"/>
        </w:tabs>
        <w:suppressAutoHyphens/>
        <w:ind w:right="-567"/>
        <w:rPr>
          <w:lang w:val="ru-RU" w:eastAsia="zh-CN"/>
        </w:rPr>
      </w:pPr>
    </w:p>
    <w:p w:rsidR="000226E1" w:rsidRPr="003E6F3C" w:rsidRDefault="006A3421" w:rsidP="004D31B1">
      <w:pPr>
        <w:suppressAutoHyphens/>
        <w:ind w:right="-1"/>
        <w:rPr>
          <w:lang w:eastAsia="zh-CN"/>
        </w:rPr>
      </w:pPr>
      <w:r>
        <w:rPr>
          <w:lang w:val="ru-RU" w:eastAsia="zh-CN"/>
        </w:rPr>
        <w:t>00.00</w:t>
      </w:r>
      <w:r w:rsidR="000226E1" w:rsidRPr="003E6F3C">
        <w:rPr>
          <w:lang w:val="ru-RU" w:eastAsia="zh-CN"/>
        </w:rPr>
        <w:t>.202</w:t>
      </w:r>
      <w:r>
        <w:rPr>
          <w:lang w:val="ru-RU" w:eastAsia="zh-CN"/>
        </w:rPr>
        <w:t>5</w:t>
      </w:r>
      <w:r w:rsidR="000226E1" w:rsidRPr="003E6F3C">
        <w:rPr>
          <w:lang w:val="ru-RU" w:eastAsia="zh-CN"/>
        </w:rPr>
        <w:t xml:space="preserve">                                           </w:t>
      </w:r>
      <w:r w:rsidR="007C5E37" w:rsidRPr="003E6F3C">
        <w:rPr>
          <w:lang w:val="ru-RU" w:eastAsia="zh-CN"/>
        </w:rPr>
        <w:t xml:space="preserve">       </w:t>
      </w:r>
      <w:r w:rsidR="000226E1" w:rsidRPr="003E6F3C">
        <w:rPr>
          <w:lang w:val="ru-RU" w:eastAsia="zh-CN"/>
        </w:rPr>
        <w:t xml:space="preserve">                                 </w:t>
      </w:r>
      <w:r w:rsidR="003E6F3C" w:rsidRPr="003E6F3C">
        <w:rPr>
          <w:lang w:val="ru-RU" w:eastAsia="zh-CN"/>
        </w:rPr>
        <w:t xml:space="preserve">       </w:t>
      </w:r>
      <w:r w:rsidR="00AB04A8">
        <w:rPr>
          <w:lang w:val="ru-RU" w:eastAsia="zh-CN"/>
        </w:rPr>
        <w:t xml:space="preserve">    </w:t>
      </w:r>
      <w:r w:rsidR="00963604">
        <w:rPr>
          <w:lang w:val="ru-RU" w:eastAsia="zh-CN"/>
        </w:rPr>
        <w:t xml:space="preserve"> </w:t>
      </w:r>
      <w:r w:rsidR="00AB04A8">
        <w:rPr>
          <w:lang w:val="ru-RU" w:eastAsia="zh-CN"/>
        </w:rPr>
        <w:t xml:space="preserve">   </w:t>
      </w:r>
      <w:r w:rsidR="000226E1" w:rsidRPr="003E6F3C">
        <w:rPr>
          <w:lang w:val="ru-RU" w:eastAsia="zh-CN"/>
        </w:rPr>
        <w:t>№</w:t>
      </w:r>
      <w:r>
        <w:rPr>
          <w:lang w:val="ru-RU" w:eastAsia="zh-CN"/>
        </w:rPr>
        <w:t>53</w:t>
      </w:r>
      <w:r w:rsidR="00AB5107">
        <w:rPr>
          <w:lang w:eastAsia="zh-CN"/>
        </w:rPr>
        <w:t>-</w:t>
      </w:r>
      <w:r>
        <w:rPr>
          <w:lang w:eastAsia="zh-CN"/>
        </w:rPr>
        <w:t>0</w:t>
      </w:r>
      <w:r w:rsidR="00AB5107" w:rsidRPr="006A3421">
        <w:rPr>
          <w:lang w:val="ru-RU" w:eastAsia="zh-CN"/>
        </w:rPr>
        <w:t>0</w:t>
      </w:r>
      <w:r w:rsidR="000226E1" w:rsidRPr="003E6F3C">
        <w:rPr>
          <w:lang w:val="ru-RU" w:eastAsia="zh-CN"/>
        </w:rPr>
        <w:t>/V</w:t>
      </w:r>
      <w:r w:rsidR="000226E1" w:rsidRPr="003E6F3C">
        <w:rPr>
          <w:lang w:eastAsia="zh-CN"/>
        </w:rPr>
        <w:t>ІІІ</w:t>
      </w:r>
    </w:p>
    <w:p w:rsidR="000226E1" w:rsidRDefault="000226E1" w:rsidP="004D31B1">
      <w:pPr>
        <w:suppressAutoHyphens/>
        <w:ind w:right="-567"/>
        <w:rPr>
          <w:lang w:eastAsia="zh-CN"/>
        </w:rPr>
      </w:pPr>
      <w:r w:rsidRPr="000226E1">
        <w:rPr>
          <w:lang w:val="ru-RU" w:eastAsia="zh-CN"/>
        </w:rPr>
        <w:t>c</w:t>
      </w:r>
      <w:r w:rsidRPr="000226E1">
        <w:rPr>
          <w:lang w:eastAsia="zh-CN"/>
        </w:rPr>
        <w:t>. Іркліїв</w:t>
      </w:r>
    </w:p>
    <w:p w:rsidR="00AB5107" w:rsidRPr="000226E1" w:rsidRDefault="00AB5107" w:rsidP="004D31B1">
      <w:pPr>
        <w:suppressAutoHyphens/>
        <w:ind w:right="-567"/>
        <w:rPr>
          <w:lang w:eastAsia="zh-CN"/>
        </w:rPr>
      </w:pPr>
    </w:p>
    <w:p w:rsidR="00BF7A80" w:rsidRPr="002E7C6A" w:rsidRDefault="006A3421" w:rsidP="00184358">
      <w:pPr>
        <w:pStyle w:val="a3"/>
        <w:ind w:right="4535"/>
        <w:jc w:val="both"/>
        <w:rPr>
          <w:b/>
          <w:sz w:val="28"/>
          <w:szCs w:val="28"/>
        </w:rPr>
      </w:pPr>
      <w:bookmarkStart w:id="0" w:name="_Hlk142311721"/>
      <w:r w:rsidRPr="006C5623">
        <w:rPr>
          <w:b/>
          <w:sz w:val="28"/>
          <w:szCs w:val="28"/>
        </w:rPr>
        <w:t xml:space="preserve">Про </w:t>
      </w:r>
      <w:r w:rsidR="00BE3BC7">
        <w:rPr>
          <w:b/>
          <w:sz w:val="28"/>
          <w:szCs w:val="28"/>
        </w:rPr>
        <w:t>внесення змін до П</w:t>
      </w:r>
      <w:r>
        <w:rPr>
          <w:b/>
          <w:sz w:val="28"/>
          <w:szCs w:val="28"/>
        </w:rPr>
        <w:t xml:space="preserve">рограми «Турбота» </w:t>
      </w:r>
      <w:r>
        <w:rPr>
          <w:rFonts w:eastAsia="Calibri"/>
          <w:b/>
          <w:bCs/>
          <w:sz w:val="28"/>
          <w:szCs w:val="28"/>
        </w:rPr>
        <w:t>Іркліївської  сільської  територіальної громади</w:t>
      </w:r>
      <w:r w:rsidR="00BE3BC7">
        <w:rPr>
          <w:b/>
          <w:sz w:val="28"/>
          <w:szCs w:val="28"/>
        </w:rPr>
        <w:t xml:space="preserve">  на 2023-2028 роки</w:t>
      </w:r>
      <w:r w:rsidR="00BF7A80" w:rsidRPr="006C5623">
        <w:rPr>
          <w:b/>
          <w:sz w:val="28"/>
          <w:szCs w:val="28"/>
        </w:rPr>
        <w:t xml:space="preserve"> </w:t>
      </w:r>
    </w:p>
    <w:p w:rsidR="000226E1" w:rsidRPr="006C5623" w:rsidRDefault="000226E1" w:rsidP="004D31B1">
      <w:pPr>
        <w:pStyle w:val="a3"/>
        <w:ind w:right="-567"/>
        <w:jc w:val="both"/>
        <w:rPr>
          <w:b/>
          <w:color w:val="FF0000"/>
        </w:rPr>
      </w:pPr>
      <w:r w:rsidRPr="006C5623">
        <w:rPr>
          <w:b/>
          <w:color w:val="FF0000"/>
        </w:rPr>
        <w:t xml:space="preserve"> </w:t>
      </w:r>
    </w:p>
    <w:p w:rsidR="000226E1" w:rsidRPr="000226E1" w:rsidRDefault="000A1EDE" w:rsidP="00AB5107">
      <w:pPr>
        <w:pStyle w:val="a3"/>
        <w:spacing w:before="240"/>
        <w:ind w:right="-1" w:firstLine="567"/>
        <w:jc w:val="both"/>
        <w:rPr>
          <w:sz w:val="28"/>
          <w:szCs w:val="28"/>
        </w:rPr>
      </w:pPr>
      <w:r w:rsidRPr="000A1EDE">
        <w:rPr>
          <w:sz w:val="28"/>
          <w:szCs w:val="28"/>
        </w:rPr>
        <w:t xml:space="preserve">Відповідно до </w:t>
      </w:r>
      <w:r w:rsidR="006C5623">
        <w:rPr>
          <w:sz w:val="28"/>
          <w:szCs w:val="28"/>
        </w:rPr>
        <w:t xml:space="preserve">пункту 22 </w:t>
      </w:r>
      <w:r w:rsidRPr="000A1EDE">
        <w:rPr>
          <w:sz w:val="28"/>
          <w:szCs w:val="28"/>
        </w:rPr>
        <w:t>статті 26 Закону України «Про місцеве</w:t>
      </w:r>
      <w:r w:rsidRPr="000A1EDE">
        <w:rPr>
          <w:sz w:val="28"/>
          <w:szCs w:val="28"/>
        </w:rPr>
        <w:br/>
        <w:t>самоврядування в Україні» та з метою посилення уваги до потреб ветеранів</w:t>
      </w:r>
      <w:r w:rsidR="00872B5B">
        <w:rPr>
          <w:sz w:val="28"/>
          <w:szCs w:val="28"/>
        </w:rPr>
        <w:t xml:space="preserve"> </w:t>
      </w:r>
      <w:r w:rsidRPr="000A1EDE">
        <w:rPr>
          <w:sz w:val="28"/>
          <w:szCs w:val="28"/>
        </w:rPr>
        <w:t>війни та праці, осіб з інвалідністю, одиноких непрацездатних громадян, забезпечення належного соціального захисту</w:t>
      </w:r>
      <w:r w:rsidR="000226E1" w:rsidRPr="000226E1">
        <w:rPr>
          <w:sz w:val="28"/>
          <w:szCs w:val="28"/>
        </w:rPr>
        <w:t>, Іркліївська сільська рада</w:t>
      </w:r>
    </w:p>
    <w:p w:rsidR="000226E1" w:rsidRPr="00E602EB" w:rsidRDefault="000226E1" w:rsidP="00963604">
      <w:pPr>
        <w:pStyle w:val="a4"/>
        <w:suppressAutoHyphens/>
        <w:spacing w:before="240"/>
        <w:ind w:left="0" w:right="-1"/>
        <w:jc w:val="center"/>
        <w:rPr>
          <w:lang w:eastAsia="zh-CN"/>
        </w:rPr>
      </w:pPr>
      <w:r w:rsidRPr="00E602EB">
        <w:rPr>
          <w:lang w:eastAsia="zh-CN"/>
        </w:rPr>
        <w:t>ВИРІШИЛА:</w:t>
      </w:r>
    </w:p>
    <w:p w:rsidR="00E602EB" w:rsidRDefault="00BE3BC7" w:rsidP="00E602EB">
      <w:pPr>
        <w:pStyle w:val="a4"/>
        <w:numPr>
          <w:ilvl w:val="0"/>
          <w:numId w:val="20"/>
        </w:numPr>
        <w:tabs>
          <w:tab w:val="left" w:pos="709"/>
          <w:tab w:val="left" w:pos="851"/>
        </w:tabs>
        <w:spacing w:after="240"/>
        <w:ind w:left="0" w:firstLine="709"/>
        <w:jc w:val="both"/>
      </w:pPr>
      <w:r>
        <w:t>Внести зміни до П</w:t>
      </w:r>
      <w:r w:rsidR="009814B7" w:rsidRPr="00E602EB">
        <w:t xml:space="preserve">рограми «Турбота» </w:t>
      </w:r>
      <w:r w:rsidR="009814B7" w:rsidRPr="00E602EB">
        <w:rPr>
          <w:rFonts w:eastAsia="Calibri"/>
          <w:bCs/>
        </w:rPr>
        <w:t>Іркліївської  сільської  територіальної громади</w:t>
      </w:r>
      <w:r w:rsidR="009814B7" w:rsidRPr="00E602EB">
        <w:t xml:space="preserve">  на 2023-</w:t>
      </w:r>
      <w:r>
        <w:t>2028</w:t>
      </w:r>
      <w:r w:rsidR="00236873">
        <w:t xml:space="preserve"> роки</w:t>
      </w:r>
      <w:r w:rsidR="009814B7" w:rsidRPr="00181684">
        <w:t>,</w:t>
      </w:r>
      <w:r w:rsidR="009814B7" w:rsidRPr="00E602EB">
        <w:rPr>
          <w:rFonts w:eastAsia="Calibri"/>
        </w:rPr>
        <w:t xml:space="preserve"> затвердженої рішенням Іркліївської сільської ради 22.12.</w:t>
      </w:r>
      <w:r w:rsidR="009814B7" w:rsidRPr="00181684">
        <w:t xml:space="preserve">2022 № 27-4/VIII, </w:t>
      </w:r>
      <w:r w:rsidRPr="00B524EC">
        <w:rPr>
          <w:rFonts w:eastAsia="Calibri"/>
        </w:rPr>
        <w:t>зі змінами від 10.03.2023  №30-14/</w:t>
      </w:r>
      <w:r w:rsidRPr="00B524EC">
        <w:rPr>
          <w:rFonts w:eastAsia="Calibri"/>
          <w:lang w:val="en-US"/>
        </w:rPr>
        <w:t>V</w:t>
      </w:r>
      <w:r w:rsidRPr="00B524EC">
        <w:rPr>
          <w:rFonts w:eastAsia="Calibri"/>
        </w:rPr>
        <w:t>ІІІ, від 05.06.2023 №31-7/</w:t>
      </w:r>
      <w:r w:rsidRPr="00B524EC">
        <w:rPr>
          <w:rFonts w:eastAsia="Calibri"/>
          <w:lang w:val="en-US"/>
        </w:rPr>
        <w:t>V</w:t>
      </w:r>
      <w:r w:rsidRPr="00B524EC">
        <w:rPr>
          <w:rFonts w:eastAsia="Calibri"/>
        </w:rPr>
        <w:t xml:space="preserve">ІІІ, від </w:t>
      </w:r>
      <w:r w:rsidRPr="002C0623">
        <w:t>25.08.2023 №34-6/</w:t>
      </w:r>
      <w:r w:rsidRPr="00B524EC">
        <w:rPr>
          <w:lang w:val="en-US"/>
        </w:rPr>
        <w:t>V</w:t>
      </w:r>
      <w:r w:rsidRPr="002C0623">
        <w:t>ІІІ</w:t>
      </w:r>
      <w:r>
        <w:t xml:space="preserve">, </w:t>
      </w:r>
      <w:r w:rsidRPr="002C42AB">
        <w:t>від 15.12.2023 №37-4/</w:t>
      </w:r>
      <w:r w:rsidRPr="00B524EC">
        <w:rPr>
          <w:lang w:val="en-US"/>
        </w:rPr>
        <w:t>V</w:t>
      </w:r>
      <w:r w:rsidRPr="002C42AB">
        <w:t>ІІІ</w:t>
      </w:r>
      <w:r w:rsidRPr="00B524EC">
        <w:rPr>
          <w:rFonts w:eastAsia="Calibri"/>
        </w:rPr>
        <w:t xml:space="preserve">, </w:t>
      </w:r>
      <w:r w:rsidRPr="006A69CD">
        <w:t>від 27.02.2024 №39-14/</w:t>
      </w:r>
      <w:r w:rsidRPr="006A69CD">
        <w:rPr>
          <w:lang w:val="en-US"/>
        </w:rPr>
        <w:t>V</w:t>
      </w:r>
      <w:r w:rsidRPr="006A69CD">
        <w:t>ІІІ</w:t>
      </w:r>
      <w:r>
        <w:rPr>
          <w:rFonts w:eastAsia="Calibri"/>
        </w:rPr>
        <w:t>,</w:t>
      </w:r>
      <w:r w:rsidRPr="00B524EC">
        <w:rPr>
          <w:rFonts w:eastAsia="Calibri"/>
        </w:rPr>
        <w:t xml:space="preserve"> </w:t>
      </w:r>
      <w:r>
        <w:t xml:space="preserve">від 12.06.2024 </w:t>
      </w:r>
      <w:r w:rsidRPr="002C0623">
        <w:t>№</w:t>
      </w:r>
      <w:r>
        <w:t>41</w:t>
      </w:r>
      <w:r w:rsidRPr="002C0623">
        <w:t>-</w:t>
      </w:r>
      <w:r>
        <w:t>5</w:t>
      </w:r>
      <w:r w:rsidRPr="002C0623">
        <w:t>/</w:t>
      </w:r>
      <w:r w:rsidRPr="00B524EC">
        <w:rPr>
          <w:lang w:val="en-US"/>
        </w:rPr>
        <w:t>V</w:t>
      </w:r>
      <w:r w:rsidRPr="002C0623">
        <w:t>ІІІ</w:t>
      </w:r>
      <w:r>
        <w:t xml:space="preserve">, від 17.10.2024 </w:t>
      </w:r>
      <w:r w:rsidRPr="002C0623">
        <w:t>№</w:t>
      </w:r>
      <w:r>
        <w:t>44</w:t>
      </w:r>
      <w:r w:rsidRPr="002C0623">
        <w:t>-6/</w:t>
      </w:r>
      <w:r w:rsidRPr="00B524EC">
        <w:rPr>
          <w:lang w:val="en-US"/>
        </w:rPr>
        <w:t>V</w:t>
      </w:r>
      <w:r w:rsidRPr="002C0623">
        <w:t>ІІІ</w:t>
      </w:r>
      <w:r>
        <w:t xml:space="preserve">, 12.11.2024 </w:t>
      </w:r>
      <w:r w:rsidRPr="002C0623">
        <w:t>№</w:t>
      </w:r>
      <w:r>
        <w:t>45</w:t>
      </w:r>
      <w:r w:rsidRPr="002C0623">
        <w:t>-</w:t>
      </w:r>
      <w:r>
        <w:t>3</w:t>
      </w:r>
      <w:r w:rsidRPr="002C0623">
        <w:t>/</w:t>
      </w:r>
      <w:r w:rsidRPr="00B524EC">
        <w:rPr>
          <w:lang w:val="en-US"/>
        </w:rPr>
        <w:t>V</w:t>
      </w:r>
      <w:r w:rsidRPr="002C0623">
        <w:t>ІІІ</w:t>
      </w:r>
      <w:r>
        <w:t>,</w:t>
      </w:r>
      <w:r w:rsidR="009814B7" w:rsidRPr="00E602EB">
        <w:t xml:space="preserve"> від</w:t>
      </w:r>
      <w:r w:rsidR="00E602EB" w:rsidRPr="00E602EB">
        <w:t xml:space="preserve"> 20.12.2024 № 48-10/VIII</w:t>
      </w:r>
      <w:r>
        <w:t>,</w:t>
      </w:r>
      <w:r w:rsidR="00E602EB" w:rsidRPr="00E602EB">
        <w:rPr>
          <w:rFonts w:eastAsia="Calibri"/>
        </w:rPr>
        <w:t xml:space="preserve"> а саме</w:t>
      </w:r>
      <w:r w:rsidR="00E602EB" w:rsidRPr="00E602EB">
        <w:t>:</w:t>
      </w:r>
    </w:p>
    <w:p w:rsidR="008453BF" w:rsidRDefault="00D9166D" w:rsidP="00D9166D">
      <w:pPr>
        <w:pStyle w:val="a4"/>
        <w:numPr>
          <w:ilvl w:val="0"/>
          <w:numId w:val="21"/>
        </w:numPr>
        <w:tabs>
          <w:tab w:val="left" w:pos="709"/>
          <w:tab w:val="left" w:pos="851"/>
        </w:tabs>
        <w:spacing w:after="240"/>
        <w:jc w:val="both"/>
      </w:pPr>
      <w:r>
        <w:t>П</w:t>
      </w:r>
      <w:r w:rsidR="00BE3BC7">
        <w:t>ункт</w:t>
      </w:r>
      <w:r w:rsidR="008453BF">
        <w:t xml:space="preserve"> 4 «Управління програмою та </w:t>
      </w:r>
      <w:r>
        <w:t>контроль за її виконанням</w:t>
      </w:r>
      <w:r w:rsidR="008453BF">
        <w:t>»</w:t>
      </w:r>
      <w:r>
        <w:t xml:space="preserve"> доповнити заходами</w:t>
      </w:r>
      <w:r w:rsidR="001D1381">
        <w:t xml:space="preserve"> 12, 13, 14</w:t>
      </w:r>
      <w:r>
        <w:t>:</w:t>
      </w:r>
    </w:p>
    <w:tbl>
      <w:tblPr>
        <w:tblW w:w="95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687"/>
        <w:gridCol w:w="1419"/>
        <w:gridCol w:w="2127"/>
        <w:gridCol w:w="1809"/>
      </w:tblGrid>
      <w:tr w:rsidR="00D9166D" w:rsidRPr="00E47709" w:rsidTr="009C214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9C2149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 xml:space="preserve">№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9C2149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 xml:space="preserve">                Зміст заходів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9C2149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>Термін виконання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9C2149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>Відповідальні</w:t>
            </w:r>
            <w:r w:rsidRPr="00E47709">
              <w:rPr>
                <w:rFonts w:eastAsia="Calibri"/>
                <w:sz w:val="24"/>
                <w:szCs w:val="24"/>
              </w:rPr>
              <w:br/>
              <w:t>виконавці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9C2149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>Джерела</w:t>
            </w:r>
            <w:r w:rsidRPr="00E47709">
              <w:rPr>
                <w:rFonts w:eastAsia="Calibri"/>
                <w:sz w:val="24"/>
                <w:szCs w:val="24"/>
              </w:rPr>
              <w:br/>
              <w:t>фінансування</w:t>
            </w:r>
          </w:p>
        </w:tc>
      </w:tr>
      <w:tr w:rsidR="00D9166D" w:rsidRPr="00E47709" w:rsidTr="009C214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Default="00D9166D" w:rsidP="00D9166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>Пров</w:t>
            </w:r>
            <w:r>
              <w:rPr>
                <w:rFonts w:eastAsia="Calibri"/>
                <w:sz w:val="24"/>
                <w:szCs w:val="24"/>
              </w:rPr>
              <w:t>едення</w:t>
            </w:r>
            <w:r w:rsidRPr="00E47709">
              <w:rPr>
                <w:rFonts w:eastAsia="Calibri"/>
                <w:sz w:val="24"/>
                <w:szCs w:val="24"/>
              </w:rPr>
              <w:t xml:space="preserve"> послідовн</w:t>
            </w:r>
            <w:r>
              <w:rPr>
                <w:rFonts w:eastAsia="Calibri"/>
                <w:sz w:val="24"/>
                <w:szCs w:val="24"/>
              </w:rPr>
              <w:t>ої</w:t>
            </w:r>
            <w:r w:rsidRPr="00E47709">
              <w:rPr>
                <w:rFonts w:eastAsia="Calibri"/>
                <w:sz w:val="24"/>
                <w:szCs w:val="24"/>
              </w:rPr>
              <w:br/>
              <w:t>просвітницьк</w:t>
            </w:r>
            <w:r>
              <w:rPr>
                <w:rFonts w:eastAsia="Calibri"/>
                <w:sz w:val="24"/>
                <w:szCs w:val="24"/>
              </w:rPr>
              <w:t>ої</w:t>
            </w:r>
            <w:r w:rsidRPr="00E47709">
              <w:rPr>
                <w:rFonts w:eastAsia="Calibri"/>
                <w:sz w:val="24"/>
                <w:szCs w:val="24"/>
              </w:rPr>
              <w:t xml:space="preserve"> робот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E47709">
              <w:rPr>
                <w:rFonts w:eastAsia="Calibri"/>
                <w:sz w:val="24"/>
                <w:szCs w:val="24"/>
              </w:rPr>
              <w:t xml:space="preserve"> по </w:t>
            </w:r>
            <w:r>
              <w:rPr>
                <w:rFonts w:eastAsia="Calibri"/>
                <w:sz w:val="24"/>
                <w:szCs w:val="24"/>
              </w:rPr>
              <w:t>реалізації державної політики ментального здоров’я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E47709">
              <w:rPr>
                <w:rFonts w:eastAsia="Calibri"/>
                <w:sz w:val="24"/>
                <w:szCs w:val="24"/>
              </w:rPr>
              <w:t>Постійно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0A639B" w:rsidRDefault="00D9166D" w:rsidP="00D9166D">
            <w:pPr>
              <w:rPr>
                <w:color w:val="000000"/>
                <w:sz w:val="24"/>
                <w:szCs w:val="24"/>
                <w:lang w:eastAsia="uk-UA"/>
              </w:rPr>
            </w:pPr>
            <w:r w:rsidRPr="00127325">
              <w:rPr>
                <w:rFonts w:eastAsia="Calibri"/>
                <w:sz w:val="24"/>
                <w:szCs w:val="24"/>
              </w:rPr>
              <w:t>Відділ</w:t>
            </w:r>
            <w:r w:rsidRPr="00127325">
              <w:rPr>
                <w:rFonts w:eastAsia="Calibri"/>
                <w:sz w:val="24"/>
                <w:szCs w:val="24"/>
              </w:rPr>
              <w:br/>
              <w:t>соціального захисту і охорони здоров’я виконавчого комітету Іркліївської сільської ради, комунальний заклад «</w:t>
            </w:r>
            <w:proofErr w:type="spellStart"/>
            <w:r w:rsidRPr="00127325">
              <w:rPr>
                <w:rFonts w:eastAsia="Calibri"/>
                <w:sz w:val="24"/>
                <w:szCs w:val="24"/>
              </w:rPr>
              <w:t>Іркліївський</w:t>
            </w:r>
            <w:proofErr w:type="spellEnd"/>
            <w:r w:rsidRPr="00127325">
              <w:rPr>
                <w:rFonts w:eastAsia="Calibri"/>
                <w:sz w:val="24"/>
                <w:szCs w:val="24"/>
              </w:rPr>
              <w:t xml:space="preserve"> </w:t>
            </w:r>
            <w:r w:rsidRPr="00127325">
              <w:rPr>
                <w:rFonts w:eastAsia="Calibri"/>
                <w:sz w:val="24"/>
                <w:szCs w:val="24"/>
              </w:rPr>
              <w:lastRenderedPageBreak/>
              <w:t>центр надання соціальних послуг»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6D" w:rsidRPr="00E47709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lastRenderedPageBreak/>
              <w:t>Бюджет Іркліївської сільської територіальної громади в</w:t>
            </w:r>
            <w:r w:rsidRPr="00127325">
              <w:rPr>
                <w:rFonts w:eastAsia="Calibri"/>
                <w:sz w:val="24"/>
                <w:szCs w:val="24"/>
              </w:rPr>
              <w:br/>
              <w:t>межах виділених</w:t>
            </w:r>
            <w:r w:rsidRPr="00127325">
              <w:rPr>
                <w:rFonts w:eastAsia="Calibri"/>
                <w:sz w:val="24"/>
                <w:szCs w:val="24"/>
              </w:rPr>
              <w:br/>
              <w:t>асигнувань, інші</w:t>
            </w:r>
            <w:r w:rsidRPr="00127325">
              <w:rPr>
                <w:rFonts w:eastAsia="Calibri"/>
                <w:sz w:val="24"/>
                <w:szCs w:val="24"/>
              </w:rPr>
              <w:br/>
            </w:r>
            <w:r w:rsidR="007B3CFA">
              <w:rPr>
                <w:rFonts w:eastAsia="Calibri"/>
                <w:sz w:val="24"/>
                <w:szCs w:val="24"/>
              </w:rPr>
              <w:t>джерела, не</w:t>
            </w:r>
            <w:r w:rsidR="007B3CFA">
              <w:rPr>
                <w:rFonts w:eastAsia="Calibri"/>
                <w:sz w:val="24"/>
                <w:szCs w:val="24"/>
              </w:rPr>
              <w:br/>
              <w:t>заборонені</w:t>
            </w:r>
            <w:r w:rsidR="007B3CFA">
              <w:rPr>
                <w:rFonts w:eastAsia="Calibri"/>
                <w:sz w:val="24"/>
                <w:szCs w:val="24"/>
              </w:rPr>
              <w:br/>
            </w:r>
            <w:proofErr w:type="spellStart"/>
            <w:r w:rsidR="007B3CFA">
              <w:rPr>
                <w:rFonts w:eastAsia="Calibri"/>
                <w:sz w:val="24"/>
                <w:szCs w:val="24"/>
              </w:rPr>
              <w:lastRenderedPageBreak/>
              <w:t>законода</w:t>
            </w:r>
            <w:r w:rsidRPr="00127325">
              <w:rPr>
                <w:rFonts w:eastAsia="Calibri"/>
                <w:sz w:val="24"/>
                <w:szCs w:val="24"/>
              </w:rPr>
              <w:t>в</w:t>
            </w:r>
            <w:r w:rsidR="007B3CFA">
              <w:rPr>
                <w:rFonts w:eastAsia="Calibri"/>
                <w:sz w:val="24"/>
                <w:szCs w:val="24"/>
              </w:rPr>
              <w:t>-</w:t>
            </w:r>
            <w:bookmarkStart w:id="1" w:name="_GoBack"/>
            <w:bookmarkEnd w:id="1"/>
            <w:r w:rsidRPr="00127325">
              <w:rPr>
                <w:rFonts w:eastAsia="Calibri"/>
                <w:sz w:val="24"/>
                <w:szCs w:val="24"/>
              </w:rPr>
              <w:t>ством</w:t>
            </w:r>
            <w:proofErr w:type="spellEnd"/>
          </w:p>
        </w:tc>
      </w:tr>
      <w:tr w:rsidR="00D9166D" w:rsidRPr="00E47709" w:rsidTr="009C214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</w:t>
            </w:r>
            <w:r w:rsidRPr="0012732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Вшанування Захисників і Захисниць України, учасників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Постійно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Відділ</w:t>
            </w:r>
            <w:r w:rsidRPr="00127325">
              <w:rPr>
                <w:rFonts w:eastAsia="Calibri"/>
                <w:sz w:val="24"/>
                <w:szCs w:val="24"/>
              </w:rPr>
              <w:br/>
              <w:t>соціального захисту і охорони здоров’я виконавчого комітету Іркліївської сільської ради, комунальний заклад «</w:t>
            </w:r>
            <w:proofErr w:type="spellStart"/>
            <w:r w:rsidRPr="00127325">
              <w:rPr>
                <w:rFonts w:eastAsia="Calibri"/>
                <w:sz w:val="24"/>
                <w:szCs w:val="24"/>
              </w:rPr>
              <w:t>Іркліївський</w:t>
            </w:r>
            <w:proofErr w:type="spellEnd"/>
            <w:r w:rsidRPr="00127325">
              <w:rPr>
                <w:rFonts w:eastAsia="Calibri"/>
                <w:sz w:val="24"/>
                <w:szCs w:val="24"/>
              </w:rPr>
              <w:t xml:space="preserve"> центр надання соціальних послуг»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Бюджет Іркліївської сільської територіальної громади в</w:t>
            </w:r>
            <w:r w:rsidRPr="00127325">
              <w:rPr>
                <w:rFonts w:eastAsia="Calibri"/>
                <w:sz w:val="24"/>
                <w:szCs w:val="24"/>
              </w:rPr>
              <w:br/>
              <w:t>межах виділених</w:t>
            </w:r>
            <w:r w:rsidRPr="00127325">
              <w:rPr>
                <w:rFonts w:eastAsia="Calibri"/>
                <w:sz w:val="24"/>
                <w:szCs w:val="24"/>
              </w:rPr>
              <w:br/>
              <w:t>асигнувань, інші</w:t>
            </w:r>
            <w:r w:rsidRPr="00127325">
              <w:rPr>
                <w:rFonts w:eastAsia="Calibri"/>
                <w:sz w:val="24"/>
                <w:szCs w:val="24"/>
              </w:rPr>
              <w:br/>
              <w:t>джерела, не</w:t>
            </w:r>
            <w:r w:rsidRPr="00127325">
              <w:rPr>
                <w:rFonts w:eastAsia="Calibri"/>
                <w:sz w:val="24"/>
                <w:szCs w:val="24"/>
              </w:rPr>
              <w:br/>
              <w:t>заборонені</w:t>
            </w:r>
            <w:r w:rsidRPr="00127325">
              <w:rPr>
                <w:rFonts w:eastAsia="Calibri"/>
                <w:sz w:val="24"/>
                <w:szCs w:val="24"/>
              </w:rPr>
              <w:br/>
            </w:r>
            <w:proofErr w:type="spellStart"/>
            <w:r w:rsidRPr="00127325">
              <w:rPr>
                <w:rFonts w:eastAsia="Calibri"/>
                <w:sz w:val="24"/>
                <w:szCs w:val="24"/>
              </w:rPr>
              <w:t>законода</w:t>
            </w:r>
            <w:proofErr w:type="spellEnd"/>
            <w:r w:rsidRPr="0012732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27325">
              <w:rPr>
                <w:rFonts w:eastAsia="Calibri"/>
                <w:sz w:val="24"/>
                <w:szCs w:val="24"/>
              </w:rPr>
              <w:t>вством</w:t>
            </w:r>
            <w:proofErr w:type="spellEnd"/>
          </w:p>
        </w:tc>
      </w:tr>
      <w:tr w:rsidR="00D9166D" w:rsidRPr="00E47709" w:rsidTr="009C214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Pr="0012732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sz w:val="24"/>
                <w:szCs w:val="24"/>
              </w:rPr>
              <w:t>Організація та проведення зустрічей для дружин осіб, які здійснюють заходи з оборони та захисту територіальної цілісності, незалежності та суверенітету України, починаючи з 2014 року та членів сімей загиблих (померлих) ветеранів війни, Захисників і Захисниць України та зниклих безвісти за особливих обставин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Постійно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Працівники комунального закладу «</w:t>
            </w:r>
            <w:proofErr w:type="spellStart"/>
            <w:r w:rsidRPr="00127325">
              <w:rPr>
                <w:rFonts w:eastAsia="Calibri"/>
                <w:sz w:val="24"/>
                <w:szCs w:val="24"/>
              </w:rPr>
              <w:t>Іркліївський</w:t>
            </w:r>
            <w:proofErr w:type="spellEnd"/>
            <w:r w:rsidRPr="00127325">
              <w:rPr>
                <w:rFonts w:eastAsia="Calibri"/>
                <w:sz w:val="24"/>
                <w:szCs w:val="24"/>
              </w:rPr>
              <w:t xml:space="preserve"> центр надання соціальних послуг», відділ соціального захисту і охорони виконавчого комітету Іркліївської сільської ради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D" w:rsidRPr="00127325" w:rsidRDefault="00D9166D" w:rsidP="00D9166D">
            <w:pPr>
              <w:rPr>
                <w:rFonts w:eastAsia="Calibri"/>
                <w:sz w:val="24"/>
                <w:szCs w:val="24"/>
              </w:rPr>
            </w:pPr>
            <w:r w:rsidRPr="00127325">
              <w:rPr>
                <w:rFonts w:eastAsia="Calibri"/>
                <w:sz w:val="24"/>
                <w:szCs w:val="24"/>
              </w:rPr>
              <w:t>Бюджет Іркліївської сільської територіальної громади в</w:t>
            </w:r>
            <w:r w:rsidRPr="00127325">
              <w:rPr>
                <w:rFonts w:eastAsia="Calibri"/>
                <w:sz w:val="24"/>
                <w:szCs w:val="24"/>
              </w:rPr>
              <w:br/>
              <w:t>межах наявних</w:t>
            </w:r>
            <w:r w:rsidRPr="00127325">
              <w:rPr>
                <w:rFonts w:eastAsia="Calibri"/>
                <w:sz w:val="24"/>
                <w:szCs w:val="24"/>
              </w:rPr>
              <w:br/>
              <w:t>можливостей,</w:t>
            </w:r>
            <w:r w:rsidRPr="00127325">
              <w:rPr>
                <w:rFonts w:eastAsia="Calibri"/>
                <w:sz w:val="24"/>
                <w:szCs w:val="24"/>
              </w:rPr>
              <w:br/>
              <w:t>інші джерела, не</w:t>
            </w:r>
            <w:r w:rsidRPr="00127325">
              <w:rPr>
                <w:rFonts w:eastAsia="Calibri"/>
                <w:sz w:val="24"/>
                <w:szCs w:val="24"/>
              </w:rPr>
              <w:br/>
              <w:t>заборонені</w:t>
            </w:r>
            <w:r w:rsidRPr="00127325">
              <w:rPr>
                <w:rFonts w:eastAsia="Calibri"/>
                <w:sz w:val="24"/>
                <w:szCs w:val="24"/>
              </w:rPr>
              <w:br/>
            </w:r>
            <w:proofErr w:type="spellStart"/>
            <w:r w:rsidRPr="00127325">
              <w:rPr>
                <w:rFonts w:eastAsia="Calibri"/>
                <w:sz w:val="24"/>
                <w:szCs w:val="24"/>
              </w:rPr>
              <w:t>законодав</w:t>
            </w:r>
            <w:proofErr w:type="spellEnd"/>
          </w:p>
          <w:p w:rsidR="00D9166D" w:rsidRPr="00127325" w:rsidRDefault="00D9166D" w:rsidP="00D9166D">
            <w:pPr>
              <w:rPr>
                <w:rFonts w:ascii="Calibri" w:eastAsia="Calibri" w:hAnsi="Calibri"/>
                <w:sz w:val="24"/>
                <w:szCs w:val="24"/>
              </w:rPr>
            </w:pPr>
            <w:proofErr w:type="spellStart"/>
            <w:r w:rsidRPr="00127325">
              <w:rPr>
                <w:rFonts w:eastAsia="Calibri"/>
                <w:sz w:val="24"/>
                <w:szCs w:val="24"/>
              </w:rPr>
              <w:t>ством</w:t>
            </w:r>
            <w:proofErr w:type="spellEnd"/>
          </w:p>
        </w:tc>
      </w:tr>
    </w:tbl>
    <w:p w:rsidR="00D9166D" w:rsidRPr="00E602EB" w:rsidRDefault="00D9166D" w:rsidP="00D9166D">
      <w:pPr>
        <w:pStyle w:val="a4"/>
        <w:tabs>
          <w:tab w:val="left" w:pos="709"/>
          <w:tab w:val="left" w:pos="851"/>
        </w:tabs>
        <w:spacing w:after="240"/>
        <w:ind w:left="1069"/>
        <w:jc w:val="both"/>
      </w:pPr>
    </w:p>
    <w:p w:rsidR="00FF5999" w:rsidRDefault="008453BF" w:rsidP="00E602EB">
      <w:pPr>
        <w:pStyle w:val="a4"/>
        <w:tabs>
          <w:tab w:val="left" w:pos="709"/>
        </w:tabs>
        <w:ind w:left="0" w:firstLine="709"/>
        <w:jc w:val="both"/>
        <w:rPr>
          <w:rFonts w:eastAsia="Calibri"/>
        </w:rPr>
        <w:sectPr w:rsidR="00FF5999" w:rsidSect="00963604">
          <w:pgSz w:w="11906" w:h="16838"/>
          <w:pgMar w:top="1134" w:right="567" w:bottom="993" w:left="1701" w:header="709" w:footer="709" w:gutter="0"/>
          <w:cols w:space="708"/>
          <w:docGrid w:linePitch="381"/>
        </w:sectPr>
      </w:pPr>
      <w:r>
        <w:t>2</w:t>
      </w:r>
      <w:r w:rsidR="00E602EB">
        <w:t xml:space="preserve">) Додаток до Програми «Фінансування програми Іркліївської сільської територіальної громади «Турбота» на 2023-2027 роки» </w:t>
      </w:r>
      <w:r w:rsidR="00E602EB" w:rsidRPr="0033521D">
        <w:t xml:space="preserve">доповнити пунктом </w:t>
      </w:r>
      <w:r w:rsidR="00E602EB" w:rsidRPr="001D1381">
        <w:t>3</w:t>
      </w:r>
      <w:r w:rsidR="001D1381" w:rsidRPr="001D1381">
        <w:t>1</w:t>
      </w:r>
      <w:r w:rsidR="00E602EB" w:rsidRPr="0033521D">
        <w:rPr>
          <w:rFonts w:eastAsia="Calibri"/>
        </w:rPr>
        <w:t>:</w:t>
      </w:r>
    </w:p>
    <w:tbl>
      <w:tblPr>
        <w:tblW w:w="1477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056"/>
        <w:gridCol w:w="1769"/>
        <w:gridCol w:w="1723"/>
        <w:gridCol w:w="1288"/>
        <w:gridCol w:w="1279"/>
        <w:gridCol w:w="1287"/>
        <w:gridCol w:w="1287"/>
        <w:gridCol w:w="1287"/>
        <w:gridCol w:w="1199"/>
      </w:tblGrid>
      <w:tr w:rsidR="00FF5999" w:rsidRPr="00D87C81" w:rsidTr="00836C72">
        <w:trPr>
          <w:trHeight w:val="50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lastRenderedPageBreak/>
              <w:t>№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Заходи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Виконавці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Джерело фінансування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999" w:rsidRPr="00D87C81" w:rsidRDefault="00FF5999" w:rsidP="009C214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Вартість</w:t>
            </w:r>
          </w:p>
        </w:tc>
      </w:tr>
      <w:tr w:rsidR="00FF5999" w:rsidRPr="00D87C81" w:rsidTr="00836C72">
        <w:trPr>
          <w:trHeight w:val="53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D87C81" w:rsidRDefault="00FF5999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Pr="00D87C81">
              <w:rPr>
                <w:rFonts w:eastAsia="Calibri"/>
                <w:sz w:val="20"/>
                <w:szCs w:val="20"/>
              </w:rPr>
              <w:t xml:space="preserve"> р.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D87C81">
              <w:rPr>
                <w:rFonts w:eastAsia="Calibri"/>
                <w:sz w:val="20"/>
                <w:szCs w:val="20"/>
              </w:rPr>
              <w:t xml:space="preserve"> р.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D87C81">
              <w:rPr>
                <w:rFonts w:eastAsia="Calibri"/>
                <w:sz w:val="20"/>
                <w:szCs w:val="20"/>
              </w:rPr>
              <w:t xml:space="preserve"> р.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D87C81">
              <w:rPr>
                <w:rFonts w:eastAsia="Calibri"/>
                <w:sz w:val="20"/>
                <w:szCs w:val="20"/>
              </w:rPr>
              <w:t>р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 р.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р.</w:t>
            </w:r>
          </w:p>
        </w:tc>
      </w:tr>
      <w:tr w:rsidR="00FF5999" w:rsidRPr="00D87C81" w:rsidTr="00836C72">
        <w:trPr>
          <w:trHeight w:val="2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257375" w:rsidRDefault="00FF5999" w:rsidP="00FF5999">
            <w:pPr>
              <w:rPr>
                <w:rFonts w:eastAsia="Calibri"/>
                <w:sz w:val="20"/>
                <w:szCs w:val="20"/>
              </w:rPr>
            </w:pPr>
            <w:r w:rsidRPr="00836C72">
              <w:rPr>
                <w:rFonts w:eastAsia="Calibri"/>
                <w:sz w:val="20"/>
                <w:szCs w:val="20"/>
              </w:rPr>
              <w:t>3</w:t>
            </w:r>
            <w:r w:rsidR="001D1381" w:rsidRPr="00836C72">
              <w:rPr>
                <w:rFonts w:eastAsia="Calibri"/>
                <w:sz w:val="20"/>
                <w:szCs w:val="20"/>
              </w:rPr>
              <w:t>1</w:t>
            </w:r>
            <w:r w:rsidR="00836C7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99" w:rsidRPr="00257375" w:rsidRDefault="00FF5999" w:rsidP="00FF5999">
            <w:pPr>
              <w:rPr>
                <w:rFonts w:eastAsia="Calibri"/>
                <w:sz w:val="20"/>
                <w:szCs w:val="20"/>
              </w:rPr>
            </w:pPr>
            <w:r w:rsidRPr="00257375">
              <w:rPr>
                <w:rFonts w:eastAsia="Calibri"/>
                <w:sz w:val="20"/>
                <w:szCs w:val="20"/>
              </w:rPr>
              <w:t xml:space="preserve">Фінансове забезпечення соціального відновлення осіб, які здійснювали заходи з оборони та захисту територіальної цілісності, незалежності та суверенітету України, починаючи з 2014 року, та членів їх сімей шляхом надання соціальної, психологічної підтримки та оздоровчих послуг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257375" w:rsidRDefault="00FF5999" w:rsidP="00FF5999">
            <w:pPr>
              <w:rPr>
                <w:rFonts w:eastAsia="Calibri"/>
                <w:sz w:val="20"/>
                <w:szCs w:val="20"/>
              </w:rPr>
            </w:pPr>
            <w:r w:rsidRPr="00257375">
              <w:rPr>
                <w:rFonts w:eastAsia="Calibri"/>
                <w:sz w:val="20"/>
                <w:szCs w:val="20"/>
              </w:rPr>
              <w:t>Виконавчий комітет Іркліївської сільської ради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257375" w:rsidRDefault="00FF5999" w:rsidP="00FF5999">
            <w:pPr>
              <w:rPr>
                <w:rFonts w:eastAsia="Calibri"/>
                <w:sz w:val="20"/>
                <w:szCs w:val="20"/>
              </w:rPr>
            </w:pPr>
            <w:r w:rsidRPr="00257375">
              <w:rPr>
                <w:rFonts w:eastAsia="Calibri"/>
                <w:sz w:val="20"/>
                <w:szCs w:val="20"/>
              </w:rPr>
              <w:t>Місцевий бюджет Іркліївської сільської територіальної громади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FF5999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FF5999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FF5999">
            <w:pPr>
              <w:ind w:left="-10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87C81">
              <w:rPr>
                <w:sz w:val="20"/>
                <w:szCs w:val="20"/>
              </w:rPr>
              <w:t>00 000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FF599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D87C81">
              <w:rPr>
                <w:sz w:val="20"/>
                <w:szCs w:val="20"/>
              </w:rPr>
              <w:t>00 000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FF5999">
            <w:pPr>
              <w:ind w:left="-10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9" w:rsidRPr="00D87C81" w:rsidRDefault="00FF5999" w:rsidP="00FF599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700 000</w:t>
            </w:r>
          </w:p>
        </w:tc>
      </w:tr>
    </w:tbl>
    <w:p w:rsidR="00E602EB" w:rsidRPr="00582546" w:rsidRDefault="00E602EB" w:rsidP="00E602EB">
      <w:pPr>
        <w:pStyle w:val="a4"/>
        <w:tabs>
          <w:tab w:val="left" w:pos="709"/>
        </w:tabs>
        <w:ind w:left="0" w:firstLine="709"/>
        <w:jc w:val="both"/>
        <w:rPr>
          <w:highlight w:val="yellow"/>
        </w:rPr>
      </w:pPr>
    </w:p>
    <w:p w:rsidR="009B514B" w:rsidRDefault="009814B7" w:rsidP="00E602EB">
      <w:pPr>
        <w:pStyle w:val="a4"/>
        <w:tabs>
          <w:tab w:val="left" w:pos="709"/>
          <w:tab w:val="left" w:pos="851"/>
        </w:tabs>
        <w:spacing w:after="240"/>
        <w:ind w:left="1047"/>
        <w:jc w:val="both"/>
      </w:pPr>
      <w:r>
        <w:t xml:space="preserve"> </w:t>
      </w:r>
      <w:r w:rsidR="00836C72">
        <w:t>3</w:t>
      </w:r>
      <w:r w:rsidR="00FF5999">
        <w:t>)</w:t>
      </w:r>
      <w:r w:rsidR="00236873">
        <w:t xml:space="preserve"> Виключити з Додат</w:t>
      </w:r>
      <w:r w:rsidR="00013AB6">
        <w:t>ку до Програми «Фінансування програми Іркліївської сільської територіально</w:t>
      </w:r>
      <w:r w:rsidR="00236873">
        <w:t>ї громади «Турбота» на 2023-2028</w:t>
      </w:r>
      <w:r w:rsidR="00013AB6">
        <w:t xml:space="preserve"> роки» пункти 3, 12, 24, 27, 28</w:t>
      </w:r>
    </w:p>
    <w:tbl>
      <w:tblPr>
        <w:tblW w:w="1478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976"/>
        <w:gridCol w:w="1769"/>
        <w:gridCol w:w="1723"/>
        <w:gridCol w:w="1288"/>
        <w:gridCol w:w="1279"/>
        <w:gridCol w:w="1287"/>
        <w:gridCol w:w="1287"/>
        <w:gridCol w:w="1287"/>
        <w:gridCol w:w="1293"/>
      </w:tblGrid>
      <w:tr w:rsidR="00013AB6" w:rsidRPr="00D87C81" w:rsidTr="00836C72">
        <w:trPr>
          <w:trHeight w:val="50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Заходи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Виконавці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Джерело фінансування</w:t>
            </w:r>
          </w:p>
        </w:tc>
        <w:tc>
          <w:tcPr>
            <w:tcW w:w="7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AB6" w:rsidRPr="00D87C81" w:rsidRDefault="00013AB6" w:rsidP="009C214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Вартість</w:t>
            </w:r>
          </w:p>
        </w:tc>
      </w:tr>
      <w:tr w:rsidR="00013AB6" w:rsidRPr="00D87C81" w:rsidTr="00836C72">
        <w:trPr>
          <w:trHeight w:val="53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B6" w:rsidRPr="00D87C81" w:rsidRDefault="00013AB6" w:rsidP="009C214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Pr="00D87C81">
              <w:rPr>
                <w:rFonts w:eastAsia="Calibri"/>
                <w:sz w:val="20"/>
                <w:szCs w:val="20"/>
              </w:rPr>
              <w:t xml:space="preserve"> р.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D87C81">
              <w:rPr>
                <w:rFonts w:eastAsia="Calibri"/>
                <w:sz w:val="20"/>
                <w:szCs w:val="20"/>
              </w:rPr>
              <w:t xml:space="preserve"> р.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D87C81">
              <w:rPr>
                <w:rFonts w:eastAsia="Calibri"/>
                <w:sz w:val="20"/>
                <w:szCs w:val="20"/>
              </w:rPr>
              <w:t xml:space="preserve"> р.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D87C81">
              <w:rPr>
                <w:rFonts w:eastAsia="Calibri"/>
                <w:sz w:val="20"/>
                <w:szCs w:val="20"/>
              </w:rPr>
              <w:t>р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 р.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B6" w:rsidRPr="00D87C81" w:rsidRDefault="00013AB6" w:rsidP="009C21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р.</w:t>
            </w:r>
          </w:p>
        </w:tc>
      </w:tr>
      <w:tr w:rsidR="002B42A9" w:rsidRPr="00D87C81" w:rsidTr="00836C72">
        <w:trPr>
          <w:trHeight w:val="2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 xml:space="preserve">3.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 xml:space="preserve">Надання щорічної грошової допомоги військовослужбовцям, що входили до складу діючої армії в період  Другої </w:t>
            </w:r>
            <w:r w:rsidRPr="00D87C81">
              <w:rPr>
                <w:rFonts w:eastAsia="Calibri"/>
                <w:sz w:val="20"/>
                <w:szCs w:val="20"/>
                <w:lang w:val="en-US"/>
              </w:rPr>
              <w:t>c</w:t>
            </w:r>
            <w:proofErr w:type="spellStart"/>
            <w:r w:rsidRPr="00D87C81">
              <w:rPr>
                <w:rFonts w:eastAsia="Calibri"/>
                <w:sz w:val="20"/>
                <w:szCs w:val="20"/>
              </w:rPr>
              <w:t>вітової</w:t>
            </w:r>
            <w:proofErr w:type="spellEnd"/>
            <w:r w:rsidRPr="00D87C81">
              <w:rPr>
                <w:rFonts w:eastAsia="Calibri"/>
                <w:sz w:val="20"/>
                <w:szCs w:val="20"/>
              </w:rPr>
              <w:t xml:space="preserve"> війни до Дня Перемоги у Другій </w:t>
            </w:r>
            <w:r w:rsidRPr="00D87C81">
              <w:rPr>
                <w:rFonts w:eastAsia="Calibri"/>
                <w:sz w:val="20"/>
                <w:szCs w:val="20"/>
                <w:lang w:val="en-US"/>
              </w:rPr>
              <w:t>c</w:t>
            </w:r>
            <w:proofErr w:type="spellStart"/>
            <w:r w:rsidRPr="00D87C81">
              <w:rPr>
                <w:rFonts w:eastAsia="Calibri"/>
                <w:sz w:val="20"/>
                <w:szCs w:val="20"/>
              </w:rPr>
              <w:t>вітовій</w:t>
            </w:r>
            <w:proofErr w:type="spellEnd"/>
            <w:r w:rsidRPr="00D87C81">
              <w:rPr>
                <w:rFonts w:eastAsia="Calibri"/>
                <w:sz w:val="20"/>
                <w:szCs w:val="20"/>
              </w:rPr>
              <w:t xml:space="preserve"> війні в сумі 1000 (одна тисяча) гривень на одну особу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Виконавчий комітет Іркліївської сільської ради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Місцевий бюджет Іркліївської сільської територіальної громади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10 000</w:t>
            </w:r>
          </w:p>
        </w:tc>
      </w:tr>
      <w:tr w:rsidR="002B42A9" w:rsidRPr="00D87C81" w:rsidTr="00836C72">
        <w:trPr>
          <w:trHeight w:val="2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lastRenderedPageBreak/>
              <w:t>12</w:t>
            </w:r>
            <w:r w:rsidR="00836C7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 xml:space="preserve">Виплата стипендій особам з інвалідністю в наслідок Другої </w:t>
            </w:r>
            <w:r w:rsidRPr="00D87C81">
              <w:rPr>
                <w:rFonts w:eastAsia="Calibri"/>
                <w:sz w:val="20"/>
                <w:szCs w:val="20"/>
                <w:lang w:val="en-US"/>
              </w:rPr>
              <w:t>c</w:t>
            </w:r>
            <w:proofErr w:type="spellStart"/>
            <w:r w:rsidRPr="00D87C81">
              <w:rPr>
                <w:rFonts w:eastAsia="Calibri"/>
                <w:sz w:val="20"/>
                <w:szCs w:val="20"/>
              </w:rPr>
              <w:t>вітової</w:t>
            </w:r>
            <w:proofErr w:type="spellEnd"/>
            <w:r w:rsidRPr="00D87C81">
              <w:rPr>
                <w:rFonts w:eastAsia="Calibri"/>
                <w:sz w:val="20"/>
                <w:szCs w:val="20"/>
              </w:rPr>
              <w:t xml:space="preserve"> війни та учасникам бойових дій, яким виповнилося 90 і більше років в сумі 100 гривень. в місяць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Виконавчий комітет Іркліївської сільської ради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Місцевий бюджет Іркліївської сільської територіальної громади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12 000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12 000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spacing w:line="259" w:lineRule="auto"/>
              <w:rPr>
                <w:sz w:val="20"/>
                <w:szCs w:val="20"/>
                <w:lang w:val="en-US"/>
              </w:rPr>
            </w:pPr>
            <w:r w:rsidRPr="00D87C81">
              <w:rPr>
                <w:sz w:val="20"/>
                <w:szCs w:val="20"/>
                <w:lang w:val="en-US"/>
              </w:rPr>
              <w:t>12</w:t>
            </w:r>
            <w:r w:rsidRPr="00D87C81">
              <w:rPr>
                <w:sz w:val="20"/>
                <w:szCs w:val="20"/>
              </w:rPr>
              <w:t xml:space="preserve"> </w:t>
            </w:r>
            <w:r w:rsidRPr="00D87C81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12 000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12 000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9" w:rsidRPr="00D87C81" w:rsidRDefault="002B42A9" w:rsidP="002B42A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</w:tr>
      <w:tr w:rsidR="008453BF" w:rsidRPr="00D87C81" w:rsidTr="00836C72">
        <w:trPr>
          <w:trHeight w:val="2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24</w:t>
            </w:r>
            <w:r w:rsidR="00836C7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Надання щорічної грошової допомоги сім’ям  учасників бойових дій на території інших держав,  які загинули (пропали безвісти) або померли внаслідок поранення, контузії, каліцтва або захворювання (пов’язаного з перебуванням на фронті) одержаних під час виконання військового обов’язку в розмірі до 2 000 (до двох тисяч) гривень на одну сім’ю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ind w:right="-114"/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Виконавчий комітет Іркліївської сільської ради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Місцевий бюджет Іркліївської сільської територіальної громади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25 000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3</w:t>
            </w:r>
            <w:r w:rsidRPr="00D87C81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D87C81">
              <w:rPr>
                <w:rFonts w:eastAsia="Calibri"/>
                <w:sz w:val="20"/>
                <w:szCs w:val="20"/>
              </w:rPr>
              <w:t xml:space="preserve">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36 000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40 000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40 000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 w:rsidR="008453BF" w:rsidRPr="00D87C81" w:rsidTr="00836C72">
        <w:trPr>
          <w:trHeight w:val="2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27</w:t>
            </w:r>
            <w:r w:rsidR="00836C7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Надання одноразової грошової допомоги сім’ям загиблих під час проходження служби в органах внутрішніх справ, не пов’язаних з участю в бойових діях.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Виконавчий комітет Іркліївської сільської ради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Місцевий бюджет Іркліївської сільської територіальної громади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</w:tr>
      <w:tr w:rsidR="008453BF" w:rsidRPr="00D87C81" w:rsidTr="00836C72">
        <w:trPr>
          <w:trHeight w:val="2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lastRenderedPageBreak/>
              <w:t>28</w:t>
            </w:r>
            <w:r w:rsidR="00836C7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Надання одноразової грошової допомоги особам, які отримали вогнепальні поранення під час служби в органах внутрішніх справ, що привело до втрати працездатності (інвалідність), не пов’язаних з участю в бойових діях.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Виконавчий комітет Іркліївської сільської ради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Місцевий бюджет Іркліївської сільської територіальної громади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D87C81">
              <w:rPr>
                <w:rFonts w:eastAsia="Calibri"/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BF" w:rsidRPr="00D87C81" w:rsidRDefault="008453BF" w:rsidP="008453BF">
            <w:pPr>
              <w:spacing w:line="259" w:lineRule="auto"/>
              <w:rPr>
                <w:sz w:val="20"/>
                <w:szCs w:val="20"/>
              </w:rPr>
            </w:pPr>
            <w:r w:rsidRPr="00D87C81">
              <w:rPr>
                <w:sz w:val="20"/>
                <w:szCs w:val="20"/>
              </w:rPr>
              <w:t>10 000</w:t>
            </w:r>
          </w:p>
        </w:tc>
      </w:tr>
    </w:tbl>
    <w:p w:rsidR="00013AB6" w:rsidRDefault="00013AB6" w:rsidP="00E602EB">
      <w:pPr>
        <w:pStyle w:val="a4"/>
        <w:tabs>
          <w:tab w:val="left" w:pos="709"/>
          <w:tab w:val="left" w:pos="851"/>
        </w:tabs>
        <w:spacing w:after="240"/>
        <w:ind w:left="1047"/>
        <w:jc w:val="both"/>
      </w:pPr>
    </w:p>
    <w:bookmarkEnd w:id="0"/>
    <w:p w:rsidR="000226E1" w:rsidRPr="000226E1" w:rsidRDefault="00D02E5B" w:rsidP="00AB5107">
      <w:pPr>
        <w:tabs>
          <w:tab w:val="left" w:pos="709"/>
          <w:tab w:val="left" w:pos="851"/>
        </w:tabs>
        <w:ind w:firstLine="567"/>
        <w:jc w:val="both"/>
      </w:pPr>
      <w:r>
        <w:t>3</w:t>
      </w:r>
      <w:r w:rsidR="00B524EC">
        <w:t xml:space="preserve">. </w:t>
      </w:r>
      <w:r w:rsidR="003311BB" w:rsidRPr="003311BB">
        <w:t>Контроль за виконанням рішення покласти на постійну комісію з питань охорони здоров’я, соціального захисту населення,  техногенної безпеки і надзвичайних ситуацій</w:t>
      </w:r>
      <w:r w:rsidR="003311BB" w:rsidRPr="00F94EFC">
        <w:t>.</w:t>
      </w:r>
    </w:p>
    <w:p w:rsidR="00575B29" w:rsidRDefault="00575B29" w:rsidP="002158C8">
      <w:pPr>
        <w:jc w:val="both"/>
      </w:pPr>
    </w:p>
    <w:p w:rsidR="00AB5107" w:rsidRDefault="00AB5107" w:rsidP="002158C8">
      <w:pPr>
        <w:jc w:val="both"/>
      </w:pPr>
    </w:p>
    <w:p w:rsidR="000226E1" w:rsidRDefault="000226E1" w:rsidP="002158C8">
      <w:pPr>
        <w:jc w:val="both"/>
      </w:pPr>
      <w:r w:rsidRPr="000226E1">
        <w:t xml:space="preserve">Сільський голова  </w:t>
      </w:r>
      <w:r w:rsidR="00A70AFE">
        <w:t xml:space="preserve">                             </w:t>
      </w:r>
      <w:r w:rsidRPr="000226E1">
        <w:t xml:space="preserve"> </w:t>
      </w:r>
      <w:r w:rsidR="007C5E37">
        <w:t xml:space="preserve">  </w:t>
      </w:r>
      <w:r w:rsidR="003E6F3C">
        <w:t xml:space="preserve">        </w:t>
      </w:r>
      <w:r w:rsidR="007C5E37">
        <w:t xml:space="preserve">      </w:t>
      </w:r>
      <w:r w:rsidRPr="000226E1">
        <w:t xml:space="preserve">         </w:t>
      </w:r>
      <w:r w:rsidR="00236873">
        <w:t xml:space="preserve">                                                                    </w:t>
      </w:r>
      <w:r w:rsidRPr="000226E1">
        <w:t xml:space="preserve">  </w:t>
      </w:r>
      <w:r w:rsidR="002158C8">
        <w:t xml:space="preserve">  </w:t>
      </w:r>
      <w:r w:rsidRPr="000226E1">
        <w:t xml:space="preserve"> </w:t>
      </w:r>
      <w:r w:rsidR="00AB5107" w:rsidRPr="00184358">
        <w:t xml:space="preserve"> </w:t>
      </w:r>
      <w:r w:rsidRPr="000226E1">
        <w:t xml:space="preserve"> Анатолій   ПИСАРЕНКО</w:t>
      </w:r>
    </w:p>
    <w:p w:rsidR="00963604" w:rsidRDefault="00B524EC" w:rsidP="00EF6AFE">
      <w:pPr>
        <w:pStyle w:val="a3"/>
        <w:rPr>
          <w:sz w:val="24"/>
          <w:szCs w:val="24"/>
        </w:rPr>
      </w:pPr>
      <w:r w:rsidRPr="00B524EC">
        <w:rPr>
          <w:sz w:val="24"/>
          <w:szCs w:val="24"/>
        </w:rPr>
        <w:t xml:space="preserve">           </w:t>
      </w:r>
      <w:r w:rsidR="000260F8">
        <w:rPr>
          <w:sz w:val="24"/>
          <w:szCs w:val="24"/>
        </w:rPr>
        <w:t xml:space="preserve">                                            </w:t>
      </w:r>
      <w:r w:rsidR="00EF6AFE">
        <w:rPr>
          <w:sz w:val="24"/>
          <w:szCs w:val="24"/>
        </w:rPr>
        <w:t xml:space="preserve">                      </w:t>
      </w:r>
    </w:p>
    <w:p w:rsidR="00963604" w:rsidRDefault="00963604" w:rsidP="00EF6AFE">
      <w:pPr>
        <w:pStyle w:val="a3"/>
        <w:rPr>
          <w:sz w:val="24"/>
          <w:szCs w:val="24"/>
        </w:rPr>
      </w:pPr>
    </w:p>
    <w:p w:rsidR="00963604" w:rsidRDefault="00963604" w:rsidP="00EF6AFE">
      <w:pPr>
        <w:pStyle w:val="a3"/>
        <w:rPr>
          <w:sz w:val="24"/>
          <w:szCs w:val="24"/>
        </w:rPr>
      </w:pPr>
    </w:p>
    <w:p w:rsidR="00963604" w:rsidRDefault="00963604" w:rsidP="00EF6AFE">
      <w:pPr>
        <w:pStyle w:val="a3"/>
        <w:rPr>
          <w:sz w:val="24"/>
          <w:szCs w:val="24"/>
        </w:rPr>
      </w:pPr>
    </w:p>
    <w:p w:rsidR="00963604" w:rsidRDefault="00963604" w:rsidP="00EF6AFE">
      <w:pPr>
        <w:pStyle w:val="a3"/>
        <w:rPr>
          <w:sz w:val="24"/>
          <w:szCs w:val="24"/>
        </w:rPr>
      </w:pPr>
    </w:p>
    <w:p w:rsidR="00963604" w:rsidRDefault="00963604" w:rsidP="00EF6AFE">
      <w:pPr>
        <w:pStyle w:val="a3"/>
        <w:rPr>
          <w:sz w:val="24"/>
          <w:szCs w:val="24"/>
        </w:rPr>
      </w:pPr>
    </w:p>
    <w:p w:rsidR="002F4D84" w:rsidRDefault="002F4D84" w:rsidP="002F4D84">
      <w:pPr>
        <w:rPr>
          <w:color w:val="FF0000"/>
        </w:rPr>
      </w:pPr>
    </w:p>
    <w:p w:rsidR="002F4D84" w:rsidRDefault="002F4D84" w:rsidP="002F4D84">
      <w:pPr>
        <w:rPr>
          <w:color w:val="FF0000"/>
        </w:rPr>
      </w:pPr>
    </w:p>
    <w:sectPr w:rsidR="002F4D84" w:rsidSect="00963604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81663"/>
    <w:multiLevelType w:val="hybridMultilevel"/>
    <w:tmpl w:val="37E249B8"/>
    <w:lvl w:ilvl="0" w:tplc="3976EE7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C5D62"/>
    <w:multiLevelType w:val="hybridMultilevel"/>
    <w:tmpl w:val="389633E6"/>
    <w:lvl w:ilvl="0" w:tplc="4D321078">
      <w:start w:val="7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69C1"/>
    <w:multiLevelType w:val="hybridMultilevel"/>
    <w:tmpl w:val="6A48CE4E"/>
    <w:lvl w:ilvl="0" w:tplc="E7B823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535E9D"/>
    <w:multiLevelType w:val="hybridMultilevel"/>
    <w:tmpl w:val="872AEB92"/>
    <w:lvl w:ilvl="0" w:tplc="8A0C68E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7863B5"/>
    <w:multiLevelType w:val="hybridMultilevel"/>
    <w:tmpl w:val="3196BBE6"/>
    <w:lvl w:ilvl="0" w:tplc="F51E02A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9E3B6D"/>
    <w:multiLevelType w:val="hybridMultilevel"/>
    <w:tmpl w:val="9CAE62B8"/>
    <w:lvl w:ilvl="0" w:tplc="4B74FA6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566BD"/>
    <w:multiLevelType w:val="hybridMultilevel"/>
    <w:tmpl w:val="DF1026EA"/>
    <w:lvl w:ilvl="0" w:tplc="D74AAE08">
      <w:start w:val="5"/>
      <w:numFmt w:val="decimal"/>
      <w:lvlText w:val="%1."/>
      <w:lvlJc w:val="left"/>
      <w:pPr>
        <w:ind w:left="16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44" w:hanging="360"/>
      </w:pPr>
    </w:lvl>
    <w:lvl w:ilvl="2" w:tplc="0422001B" w:tentative="1">
      <w:start w:val="1"/>
      <w:numFmt w:val="lowerRoman"/>
      <w:lvlText w:val="%3."/>
      <w:lvlJc w:val="right"/>
      <w:pPr>
        <w:ind w:left="3064" w:hanging="180"/>
      </w:pPr>
    </w:lvl>
    <w:lvl w:ilvl="3" w:tplc="0422000F" w:tentative="1">
      <w:start w:val="1"/>
      <w:numFmt w:val="decimal"/>
      <w:lvlText w:val="%4."/>
      <w:lvlJc w:val="left"/>
      <w:pPr>
        <w:ind w:left="3784" w:hanging="360"/>
      </w:pPr>
    </w:lvl>
    <w:lvl w:ilvl="4" w:tplc="04220019" w:tentative="1">
      <w:start w:val="1"/>
      <w:numFmt w:val="lowerLetter"/>
      <w:lvlText w:val="%5."/>
      <w:lvlJc w:val="left"/>
      <w:pPr>
        <w:ind w:left="4504" w:hanging="360"/>
      </w:pPr>
    </w:lvl>
    <w:lvl w:ilvl="5" w:tplc="0422001B" w:tentative="1">
      <w:start w:val="1"/>
      <w:numFmt w:val="lowerRoman"/>
      <w:lvlText w:val="%6."/>
      <w:lvlJc w:val="right"/>
      <w:pPr>
        <w:ind w:left="5224" w:hanging="180"/>
      </w:pPr>
    </w:lvl>
    <w:lvl w:ilvl="6" w:tplc="0422000F" w:tentative="1">
      <w:start w:val="1"/>
      <w:numFmt w:val="decimal"/>
      <w:lvlText w:val="%7."/>
      <w:lvlJc w:val="left"/>
      <w:pPr>
        <w:ind w:left="5944" w:hanging="360"/>
      </w:pPr>
    </w:lvl>
    <w:lvl w:ilvl="7" w:tplc="04220019" w:tentative="1">
      <w:start w:val="1"/>
      <w:numFmt w:val="lowerLetter"/>
      <w:lvlText w:val="%8."/>
      <w:lvlJc w:val="left"/>
      <w:pPr>
        <w:ind w:left="6664" w:hanging="360"/>
      </w:pPr>
    </w:lvl>
    <w:lvl w:ilvl="8" w:tplc="0422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7" w15:restartNumberingAfterBreak="0">
    <w:nsid w:val="2D2B0217"/>
    <w:multiLevelType w:val="hybridMultilevel"/>
    <w:tmpl w:val="143E000A"/>
    <w:lvl w:ilvl="0" w:tplc="D1F2F094">
      <w:start w:val="1"/>
      <w:numFmt w:val="decimal"/>
      <w:lvlText w:val="%1)"/>
      <w:lvlJc w:val="left"/>
      <w:pPr>
        <w:ind w:left="142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8F0757"/>
    <w:multiLevelType w:val="hybridMultilevel"/>
    <w:tmpl w:val="FF24B032"/>
    <w:lvl w:ilvl="0" w:tplc="C7C0A6A2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17A74"/>
    <w:multiLevelType w:val="hybridMultilevel"/>
    <w:tmpl w:val="52747DF4"/>
    <w:lvl w:ilvl="0" w:tplc="6A5CE6D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AD108B"/>
    <w:multiLevelType w:val="hybridMultilevel"/>
    <w:tmpl w:val="86723D04"/>
    <w:lvl w:ilvl="0" w:tplc="9BE8A2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204278"/>
    <w:multiLevelType w:val="hybridMultilevel"/>
    <w:tmpl w:val="1398FA9E"/>
    <w:lvl w:ilvl="0" w:tplc="897CFC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25C7DA1"/>
    <w:multiLevelType w:val="hybridMultilevel"/>
    <w:tmpl w:val="9CAE62B8"/>
    <w:lvl w:ilvl="0" w:tplc="4B74FA6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5C433D"/>
    <w:multiLevelType w:val="hybridMultilevel"/>
    <w:tmpl w:val="97E234B8"/>
    <w:lvl w:ilvl="0" w:tplc="58064D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6146F"/>
    <w:multiLevelType w:val="hybridMultilevel"/>
    <w:tmpl w:val="67DCF656"/>
    <w:lvl w:ilvl="0" w:tplc="A2227E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B97448"/>
    <w:multiLevelType w:val="hybridMultilevel"/>
    <w:tmpl w:val="04D6D6B8"/>
    <w:lvl w:ilvl="0" w:tplc="1D56B980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D72673"/>
    <w:multiLevelType w:val="hybridMultilevel"/>
    <w:tmpl w:val="89B0B092"/>
    <w:lvl w:ilvl="0" w:tplc="C0F054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E5250C7"/>
    <w:multiLevelType w:val="hybridMultilevel"/>
    <w:tmpl w:val="421A3FC8"/>
    <w:lvl w:ilvl="0" w:tplc="8A28AEF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060AB"/>
    <w:multiLevelType w:val="hybridMultilevel"/>
    <w:tmpl w:val="880E22D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0"/>
  </w:num>
  <w:num w:numId="12">
    <w:abstractNumId w:val="7"/>
  </w:num>
  <w:num w:numId="13">
    <w:abstractNumId w:val="11"/>
  </w:num>
  <w:num w:numId="14">
    <w:abstractNumId w:val="1"/>
  </w:num>
  <w:num w:numId="15">
    <w:abstractNumId w:val="17"/>
  </w:num>
  <w:num w:numId="16">
    <w:abstractNumId w:val="3"/>
  </w:num>
  <w:num w:numId="17">
    <w:abstractNumId w:val="15"/>
  </w:num>
  <w:num w:numId="18">
    <w:abstractNumId w:val="6"/>
  </w:num>
  <w:num w:numId="19">
    <w:abstractNumId w:val="18"/>
  </w:num>
  <w:num w:numId="20">
    <w:abstractNumId w:val="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68"/>
    <w:rsid w:val="00013AB6"/>
    <w:rsid w:val="000226E1"/>
    <w:rsid w:val="00022D22"/>
    <w:rsid w:val="00025171"/>
    <w:rsid w:val="000260F8"/>
    <w:rsid w:val="00040415"/>
    <w:rsid w:val="00047BE6"/>
    <w:rsid w:val="00073FF9"/>
    <w:rsid w:val="00073FFB"/>
    <w:rsid w:val="00081AB9"/>
    <w:rsid w:val="00083FA2"/>
    <w:rsid w:val="000843AE"/>
    <w:rsid w:val="000851DE"/>
    <w:rsid w:val="00090E43"/>
    <w:rsid w:val="000A1EDE"/>
    <w:rsid w:val="000A639B"/>
    <w:rsid w:val="000B1E4A"/>
    <w:rsid w:val="000B4158"/>
    <w:rsid w:val="000C29BD"/>
    <w:rsid w:val="000F11AC"/>
    <w:rsid w:val="0010627B"/>
    <w:rsid w:val="001272DD"/>
    <w:rsid w:val="00127325"/>
    <w:rsid w:val="00137E7D"/>
    <w:rsid w:val="00145CB9"/>
    <w:rsid w:val="001628EE"/>
    <w:rsid w:val="001802FA"/>
    <w:rsid w:val="00184358"/>
    <w:rsid w:val="001B4A53"/>
    <w:rsid w:val="001B6DD0"/>
    <w:rsid w:val="001D1381"/>
    <w:rsid w:val="001D21C6"/>
    <w:rsid w:val="001E1BB0"/>
    <w:rsid w:val="0020159C"/>
    <w:rsid w:val="00201EC0"/>
    <w:rsid w:val="002158C8"/>
    <w:rsid w:val="0021744F"/>
    <w:rsid w:val="0021797A"/>
    <w:rsid w:val="002317B4"/>
    <w:rsid w:val="00236873"/>
    <w:rsid w:val="002543E0"/>
    <w:rsid w:val="00257375"/>
    <w:rsid w:val="00264D56"/>
    <w:rsid w:val="00271771"/>
    <w:rsid w:val="00272E9B"/>
    <w:rsid w:val="00273C64"/>
    <w:rsid w:val="0027664C"/>
    <w:rsid w:val="00290E34"/>
    <w:rsid w:val="002B2509"/>
    <w:rsid w:val="002B42A9"/>
    <w:rsid w:val="002C0623"/>
    <w:rsid w:val="002C1617"/>
    <w:rsid w:val="002C42AB"/>
    <w:rsid w:val="002D30B1"/>
    <w:rsid w:val="002E7C6A"/>
    <w:rsid w:val="002F4D84"/>
    <w:rsid w:val="002F4EF9"/>
    <w:rsid w:val="002F724C"/>
    <w:rsid w:val="0030302D"/>
    <w:rsid w:val="003108C6"/>
    <w:rsid w:val="00314247"/>
    <w:rsid w:val="00325AF7"/>
    <w:rsid w:val="003311BB"/>
    <w:rsid w:val="00337B21"/>
    <w:rsid w:val="00354632"/>
    <w:rsid w:val="003719B1"/>
    <w:rsid w:val="00371C4A"/>
    <w:rsid w:val="0037569F"/>
    <w:rsid w:val="00394899"/>
    <w:rsid w:val="00397CC2"/>
    <w:rsid w:val="003B6316"/>
    <w:rsid w:val="003E6F3C"/>
    <w:rsid w:val="003E73A9"/>
    <w:rsid w:val="00400E84"/>
    <w:rsid w:val="004215AE"/>
    <w:rsid w:val="00434C13"/>
    <w:rsid w:val="00457AC4"/>
    <w:rsid w:val="0047420D"/>
    <w:rsid w:val="004879D0"/>
    <w:rsid w:val="00491B20"/>
    <w:rsid w:val="004956F9"/>
    <w:rsid w:val="004A75B0"/>
    <w:rsid w:val="004B0557"/>
    <w:rsid w:val="004C14C4"/>
    <w:rsid w:val="004D31B1"/>
    <w:rsid w:val="004E5E55"/>
    <w:rsid w:val="004F59F8"/>
    <w:rsid w:val="00500A72"/>
    <w:rsid w:val="00502C1E"/>
    <w:rsid w:val="00507341"/>
    <w:rsid w:val="0051388A"/>
    <w:rsid w:val="00517186"/>
    <w:rsid w:val="00523415"/>
    <w:rsid w:val="0052716E"/>
    <w:rsid w:val="005313E4"/>
    <w:rsid w:val="00533263"/>
    <w:rsid w:val="00553D56"/>
    <w:rsid w:val="005667D7"/>
    <w:rsid w:val="0057337D"/>
    <w:rsid w:val="00575B29"/>
    <w:rsid w:val="00584FF9"/>
    <w:rsid w:val="00594178"/>
    <w:rsid w:val="005B7CF0"/>
    <w:rsid w:val="005D054C"/>
    <w:rsid w:val="005D64CE"/>
    <w:rsid w:val="00636BB5"/>
    <w:rsid w:val="0064267B"/>
    <w:rsid w:val="006469D9"/>
    <w:rsid w:val="006516CB"/>
    <w:rsid w:val="006543D7"/>
    <w:rsid w:val="00656883"/>
    <w:rsid w:val="00660A07"/>
    <w:rsid w:val="006620E2"/>
    <w:rsid w:val="00670784"/>
    <w:rsid w:val="0068542F"/>
    <w:rsid w:val="006A3421"/>
    <w:rsid w:val="006A64E9"/>
    <w:rsid w:val="006A69CD"/>
    <w:rsid w:val="006B08D3"/>
    <w:rsid w:val="006B5664"/>
    <w:rsid w:val="006C5623"/>
    <w:rsid w:val="006C62BE"/>
    <w:rsid w:val="00700028"/>
    <w:rsid w:val="00714613"/>
    <w:rsid w:val="00721C68"/>
    <w:rsid w:val="00730194"/>
    <w:rsid w:val="00731F91"/>
    <w:rsid w:val="00757FBE"/>
    <w:rsid w:val="00762BFB"/>
    <w:rsid w:val="00765A26"/>
    <w:rsid w:val="00772F23"/>
    <w:rsid w:val="007811ED"/>
    <w:rsid w:val="00783025"/>
    <w:rsid w:val="00786012"/>
    <w:rsid w:val="0079027B"/>
    <w:rsid w:val="007B3CFA"/>
    <w:rsid w:val="007C184A"/>
    <w:rsid w:val="007C5E37"/>
    <w:rsid w:val="007F0355"/>
    <w:rsid w:val="00802685"/>
    <w:rsid w:val="008037FE"/>
    <w:rsid w:val="00827837"/>
    <w:rsid w:val="00836C72"/>
    <w:rsid w:val="008372BA"/>
    <w:rsid w:val="008453BF"/>
    <w:rsid w:val="00856949"/>
    <w:rsid w:val="00863C6E"/>
    <w:rsid w:val="00865F82"/>
    <w:rsid w:val="00867C1B"/>
    <w:rsid w:val="00872B5B"/>
    <w:rsid w:val="008820F2"/>
    <w:rsid w:val="008A7522"/>
    <w:rsid w:val="008B2400"/>
    <w:rsid w:val="008B3975"/>
    <w:rsid w:val="008E0040"/>
    <w:rsid w:val="008E1ACA"/>
    <w:rsid w:val="008F740D"/>
    <w:rsid w:val="00905F9F"/>
    <w:rsid w:val="00913BDE"/>
    <w:rsid w:val="009159EC"/>
    <w:rsid w:val="00920363"/>
    <w:rsid w:val="00923FB5"/>
    <w:rsid w:val="00927A62"/>
    <w:rsid w:val="00930714"/>
    <w:rsid w:val="00963604"/>
    <w:rsid w:val="009808D2"/>
    <w:rsid w:val="009814B7"/>
    <w:rsid w:val="009876D1"/>
    <w:rsid w:val="00991BC8"/>
    <w:rsid w:val="009A102C"/>
    <w:rsid w:val="009A27AC"/>
    <w:rsid w:val="009A3994"/>
    <w:rsid w:val="009B382B"/>
    <w:rsid w:val="009B514B"/>
    <w:rsid w:val="009D4DE3"/>
    <w:rsid w:val="009D54DE"/>
    <w:rsid w:val="009F026A"/>
    <w:rsid w:val="00A140FD"/>
    <w:rsid w:val="00A15548"/>
    <w:rsid w:val="00A26453"/>
    <w:rsid w:val="00A53926"/>
    <w:rsid w:val="00A53987"/>
    <w:rsid w:val="00A70AFE"/>
    <w:rsid w:val="00A84AF3"/>
    <w:rsid w:val="00A86F85"/>
    <w:rsid w:val="00AB04A8"/>
    <w:rsid w:val="00AB5107"/>
    <w:rsid w:val="00AE2463"/>
    <w:rsid w:val="00B00EB2"/>
    <w:rsid w:val="00B01F6E"/>
    <w:rsid w:val="00B04C95"/>
    <w:rsid w:val="00B05BCC"/>
    <w:rsid w:val="00B1234E"/>
    <w:rsid w:val="00B270E5"/>
    <w:rsid w:val="00B37CC6"/>
    <w:rsid w:val="00B44A12"/>
    <w:rsid w:val="00B524EC"/>
    <w:rsid w:val="00B54415"/>
    <w:rsid w:val="00B63377"/>
    <w:rsid w:val="00B82A1E"/>
    <w:rsid w:val="00BB0289"/>
    <w:rsid w:val="00BB04EF"/>
    <w:rsid w:val="00BB1E5C"/>
    <w:rsid w:val="00BE0BD0"/>
    <w:rsid w:val="00BE16DE"/>
    <w:rsid w:val="00BE3BC7"/>
    <w:rsid w:val="00BF53C6"/>
    <w:rsid w:val="00BF7A80"/>
    <w:rsid w:val="00C05D3F"/>
    <w:rsid w:val="00C31F1E"/>
    <w:rsid w:val="00C47FC5"/>
    <w:rsid w:val="00C60E2A"/>
    <w:rsid w:val="00C863B4"/>
    <w:rsid w:val="00C9224C"/>
    <w:rsid w:val="00CA52CB"/>
    <w:rsid w:val="00CC6921"/>
    <w:rsid w:val="00CC7928"/>
    <w:rsid w:val="00CD2B4D"/>
    <w:rsid w:val="00CE4ADC"/>
    <w:rsid w:val="00CE4DEA"/>
    <w:rsid w:val="00D0198B"/>
    <w:rsid w:val="00D02A62"/>
    <w:rsid w:val="00D02E5B"/>
    <w:rsid w:val="00D036C8"/>
    <w:rsid w:val="00D36DEC"/>
    <w:rsid w:val="00D640DA"/>
    <w:rsid w:val="00D64CD5"/>
    <w:rsid w:val="00D82913"/>
    <w:rsid w:val="00D87036"/>
    <w:rsid w:val="00D87C81"/>
    <w:rsid w:val="00D9096C"/>
    <w:rsid w:val="00D9166D"/>
    <w:rsid w:val="00D93AFA"/>
    <w:rsid w:val="00DA2AF3"/>
    <w:rsid w:val="00DB5E60"/>
    <w:rsid w:val="00DC22D7"/>
    <w:rsid w:val="00DE718E"/>
    <w:rsid w:val="00DE7706"/>
    <w:rsid w:val="00DF0B17"/>
    <w:rsid w:val="00DF4D09"/>
    <w:rsid w:val="00E07579"/>
    <w:rsid w:val="00E114F0"/>
    <w:rsid w:val="00E156C6"/>
    <w:rsid w:val="00E21146"/>
    <w:rsid w:val="00E4651A"/>
    <w:rsid w:val="00E602EB"/>
    <w:rsid w:val="00E63505"/>
    <w:rsid w:val="00E67631"/>
    <w:rsid w:val="00E775B7"/>
    <w:rsid w:val="00EB5D16"/>
    <w:rsid w:val="00ED2B19"/>
    <w:rsid w:val="00EF577B"/>
    <w:rsid w:val="00EF6AFE"/>
    <w:rsid w:val="00F036F5"/>
    <w:rsid w:val="00F14887"/>
    <w:rsid w:val="00F4479F"/>
    <w:rsid w:val="00F55B89"/>
    <w:rsid w:val="00F57623"/>
    <w:rsid w:val="00F744C7"/>
    <w:rsid w:val="00F92DC5"/>
    <w:rsid w:val="00FC238A"/>
    <w:rsid w:val="00FD2599"/>
    <w:rsid w:val="00FD5754"/>
    <w:rsid w:val="00FF013E"/>
    <w:rsid w:val="00FF1E20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167C1"/>
  <w15:docId w15:val="{DCA47179-0D70-4140-9CA6-104D1177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6E1"/>
    <w:pPr>
      <w:widowControl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8"/>
      <w:szCs w:val="28"/>
      <w:lang w:val="uk-UA" w:eastAsia="ja-JP" w:bidi="yi-Hebr"/>
    </w:rPr>
  </w:style>
  <w:style w:type="paragraph" w:styleId="5">
    <w:name w:val="heading 5"/>
    <w:basedOn w:val="a"/>
    <w:link w:val="50"/>
    <w:uiPriority w:val="9"/>
    <w:qFormat/>
    <w:rsid w:val="002F4D84"/>
    <w:pPr>
      <w:widowControl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6E1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val="uk-UA"/>
    </w:rPr>
  </w:style>
  <w:style w:type="paragraph" w:styleId="a4">
    <w:name w:val="List Paragraph"/>
    <w:basedOn w:val="a"/>
    <w:uiPriority w:val="34"/>
    <w:qFormat/>
    <w:rsid w:val="000226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7C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CC2"/>
    <w:rPr>
      <w:rFonts w:ascii="Segoe UI" w:eastAsia="Times New Roman" w:hAnsi="Segoe UI" w:cs="Segoe UI"/>
      <w:sz w:val="18"/>
      <w:szCs w:val="18"/>
      <w:lang w:val="uk-UA" w:eastAsia="ja-JP" w:bidi="yi-Hebr"/>
    </w:rPr>
  </w:style>
  <w:style w:type="character" w:customStyle="1" w:styleId="docdata">
    <w:name w:val="docdata"/>
    <w:aliases w:val="docy,v5,2065,baiaagaaboqcaaadrwyaaavvbgaaaaaaaaaaaaaaaaaaaaaaaaaaaaaaaaaaaaaaaaaaaaaaaaaaaaaaaaaaaaaaaaaaaaaaaaaaaaaaaaaaaaaaaaaaaaaaaaaaaaaaaaaaaaaaaaaaaaaaaaaaaaaaaaaaaaaaaaaaaaaaaaaaaaaaaaaaaaaaaaaaaaaaaaaaaaaaaaaaaaaaaaaaaaaaaaaaaaaaaaaaaaaa"/>
    <w:basedOn w:val="a0"/>
    <w:rsid w:val="00073FFB"/>
  </w:style>
  <w:style w:type="character" w:customStyle="1" w:styleId="50">
    <w:name w:val="Заголовок 5 Знак"/>
    <w:basedOn w:val="a0"/>
    <w:link w:val="5"/>
    <w:uiPriority w:val="9"/>
    <w:rsid w:val="002F4D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Body Text"/>
    <w:basedOn w:val="a"/>
    <w:link w:val="a8"/>
    <w:uiPriority w:val="1"/>
    <w:unhideWhenUsed/>
    <w:qFormat/>
    <w:rsid w:val="002F4D84"/>
    <w:pPr>
      <w:autoSpaceDE w:val="0"/>
      <w:adjustRightInd/>
      <w:ind w:left="224"/>
      <w:jc w:val="both"/>
    </w:pPr>
    <w:rPr>
      <w:lang w:eastAsia="en-US" w:bidi="ar-SA"/>
    </w:rPr>
  </w:style>
  <w:style w:type="character" w:customStyle="1" w:styleId="a8">
    <w:name w:val="Основной текст Знак"/>
    <w:basedOn w:val="a0"/>
    <w:link w:val="a7"/>
    <w:uiPriority w:val="1"/>
    <w:rsid w:val="002F4D84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9">
    <w:name w:val="Normal (Web)"/>
    <w:basedOn w:val="a"/>
    <w:unhideWhenUsed/>
    <w:rsid w:val="002F4D84"/>
    <w:pPr>
      <w:widowControl/>
      <w:autoSpaceDN/>
      <w:adjustRightInd/>
      <w:spacing w:before="100" w:beforeAutospacing="1" w:after="100" w:afterAutospacing="1"/>
    </w:pPr>
    <w:rPr>
      <w:sz w:val="24"/>
      <w:szCs w:val="24"/>
      <w:lang w:eastAsia="uk-UA" w:bidi="ar-SA"/>
    </w:rPr>
  </w:style>
  <w:style w:type="paragraph" w:styleId="aa">
    <w:name w:val="header"/>
    <w:basedOn w:val="a"/>
    <w:link w:val="ab"/>
    <w:uiPriority w:val="99"/>
    <w:unhideWhenUsed/>
    <w:rsid w:val="002F4D84"/>
    <w:pPr>
      <w:widowControl/>
      <w:tabs>
        <w:tab w:val="center" w:pos="4677"/>
        <w:tab w:val="right" w:pos="9355"/>
      </w:tabs>
      <w:autoSpaceDN/>
      <w:adjustRightInd/>
    </w:pPr>
    <w:rPr>
      <w:lang w:val="ru-RU" w:eastAsia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2F4D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4D84"/>
    <w:pPr>
      <w:widowControl/>
      <w:tabs>
        <w:tab w:val="center" w:pos="4677"/>
        <w:tab w:val="right" w:pos="9355"/>
      </w:tabs>
      <w:autoSpaceDN/>
      <w:adjustRightInd/>
    </w:pPr>
    <w:rPr>
      <w:lang w:val="ru-RU" w:eastAsia="ru-RU" w:bidi="ar-SA"/>
    </w:rPr>
  </w:style>
  <w:style w:type="character" w:customStyle="1" w:styleId="ad">
    <w:name w:val="Нижний колонтитул Знак"/>
    <w:basedOn w:val="a0"/>
    <w:link w:val="ac"/>
    <w:uiPriority w:val="99"/>
    <w:rsid w:val="002F4D8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9AECB-BA76-4AD5-A846-DDB5DF2D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6</cp:revision>
  <cp:lastPrinted>2025-04-14T05:58:00Z</cp:lastPrinted>
  <dcterms:created xsi:type="dcterms:W3CDTF">2025-04-14T08:24:00Z</dcterms:created>
  <dcterms:modified xsi:type="dcterms:W3CDTF">2025-04-21T12:00:00Z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8051c01a1616bc37f6dc6271a7aa215f6a2e5955d396a90aa0336f9064e690bd</vt:lpwstr>
  </property>
</Properties>
</file>